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04E97" w14:textId="49824097" w:rsidR="00CB0F22" w:rsidRDefault="00FA0F24" w:rsidP="00FA0F24">
      <w:pPr>
        <w:pStyle w:val="a3"/>
        <w:shd w:val="clear" w:color="auto" w:fill="FFFFFF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</w:t>
      </w:r>
      <w:r>
        <w:rPr>
          <w:noProof/>
          <w:color w:val="0000FF"/>
        </w:rPr>
        <w:drawing>
          <wp:inline distT="0" distB="0" distL="0" distR="0" wp14:anchorId="4BA4FE2E" wp14:editId="79C902C0">
            <wp:extent cx="2080260" cy="1552575"/>
            <wp:effectExtent l="0" t="0" r="0" b="0"/>
            <wp:docPr id="1" name="Рисунок 1" descr="hello_html_m672dcdf6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2dcdf6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4B1DB" w14:textId="755DB3FA" w:rsidR="004232D6" w:rsidRDefault="004232D6" w:rsidP="004232D6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 будущих первоклассников</w:t>
      </w:r>
    </w:p>
    <w:p w14:paraId="1582BA9F" w14:textId="3164A847" w:rsidR="00E408FD" w:rsidRDefault="00E408FD" w:rsidP="00FA0F24">
      <w:pPr>
        <w:pStyle w:val="a3"/>
        <w:shd w:val="clear" w:color="auto" w:fill="FFFFFF"/>
        <w:jc w:val="right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«Психологическая готовность ребёнка к школе»</w:t>
      </w:r>
    </w:p>
    <w:p w14:paraId="73158744" w14:textId="77777777" w:rsidR="00FA0F24" w:rsidRPr="00FA0F24" w:rsidRDefault="00FA0F24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"... психологическая готовность к школе - </w:t>
      </w:r>
    </w:p>
    <w:p w14:paraId="1BF31F23" w14:textId="37168433" w:rsidR="00FA0F24" w:rsidRPr="00FA0F24" w:rsidRDefault="00FA0F24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это как снежный ком. Все о ней слышали,</w:t>
      </w:r>
    </w:p>
    <w:p w14:paraId="656BF89C" w14:textId="27370A76" w:rsidR="00FA0F24" w:rsidRDefault="00FA0F24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</w:t>
      </w: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а что это такое, толком никто не </w:t>
      </w:r>
    </w:p>
    <w:p w14:paraId="58FE36B0" w14:textId="57A16351" w:rsidR="00FA0F24" w:rsidRPr="00FA0F24" w:rsidRDefault="00FA0F24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представляет.</w:t>
      </w:r>
    </w:p>
    <w:p w14:paraId="2B84E7E3" w14:textId="3A101FA8" w:rsidR="00FA0F24" w:rsidRPr="00FA0F24" w:rsidRDefault="00FA0F24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</w:t>
      </w: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Вот с арифметикой или чтением все</w:t>
      </w:r>
    </w:p>
    <w:p w14:paraId="120BD19E" w14:textId="7CB205C2" w:rsidR="00FA0F24" w:rsidRPr="009A4414" w:rsidRDefault="00FA0F24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        </w:t>
      </w:r>
      <w:r w:rsidR="009A441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куда проще</w:t>
      </w:r>
      <w:r w:rsidR="009A441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- читать и писать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теперь </w:t>
      </w:r>
      <w:r w:rsidR="009A441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</w:t>
      </w: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принято</w:t>
      </w:r>
      <w:r w:rsidR="009A441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прямо с пеленок.</w:t>
      </w:r>
    </w:p>
    <w:p w14:paraId="6A754614" w14:textId="77777777" w:rsidR="00FA0F24" w:rsidRPr="00FA0F24" w:rsidRDefault="00FA0F24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Что же представляет собой </w:t>
      </w:r>
    </w:p>
    <w:p w14:paraId="300E697F" w14:textId="77777777" w:rsidR="00FA0F24" w:rsidRPr="00B81687" w:rsidRDefault="00FA0F24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68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загадочная психологическая </w:t>
      </w:r>
    </w:p>
    <w:p w14:paraId="7D987AFD" w14:textId="50EDF028" w:rsidR="00FA0F24" w:rsidRPr="00B81687" w:rsidRDefault="00FA0F24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8168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готовность к </w:t>
      </w:r>
      <w:proofErr w:type="gramStart"/>
      <w:r w:rsidRPr="00B8168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школе?.</w:t>
      </w:r>
      <w:proofErr w:type="gramEnd"/>
      <w:r w:rsidR="00D130E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»</w:t>
      </w:r>
    </w:p>
    <w:p w14:paraId="7BB20EE5" w14:textId="77777777" w:rsidR="00DD4C35" w:rsidRPr="00DD4C35" w:rsidRDefault="00DD4C35" w:rsidP="009A44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122F07A" w14:textId="606B3EDD" w:rsidR="009A4414" w:rsidRPr="00DD4C35" w:rsidRDefault="009A4414" w:rsidP="006F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  <w:r w:rsidRPr="00DD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 школы ребенок тоже обучается, но только другими методами, чем в школе:</w:t>
      </w:r>
    </w:p>
    <w:p w14:paraId="64707EBD" w14:textId="77777777" w:rsidR="009A4414" w:rsidRPr="00DD4C35" w:rsidRDefault="009A4414" w:rsidP="006F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используется игровой метод;</w:t>
      </w:r>
    </w:p>
    <w:p w14:paraId="4ABB13C4" w14:textId="77777777" w:rsidR="009A4414" w:rsidRPr="00DD4C35" w:rsidRDefault="009A4414" w:rsidP="006F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другая нагрузка во временном плане (это не 4-5 уроков по 40 минут);</w:t>
      </w:r>
    </w:p>
    <w:p w14:paraId="7790F74D" w14:textId="77777777" w:rsidR="009A4414" w:rsidRPr="00DD4C35" w:rsidRDefault="009A4414" w:rsidP="006F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другие требования (его не будут заставлять продолжать дело, если он устал);</w:t>
      </w:r>
    </w:p>
    <w:p w14:paraId="462205F8" w14:textId="77777777" w:rsidR="006F4602" w:rsidRPr="00DD4C35" w:rsidRDefault="009A4414" w:rsidP="006F46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14:paraId="13C7691D" w14:textId="53231C13" w:rsidR="00E408FD" w:rsidRPr="00DD4C35" w:rsidRDefault="006F4602" w:rsidP="00DD4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3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08FD" w:rsidRPr="00DD4C35">
        <w:rPr>
          <w:rFonts w:ascii="Times New Roman" w:hAnsi="Times New Roman" w:cs="Times New Roman"/>
          <w:color w:val="000000"/>
          <w:sz w:val="24"/>
          <w:szCs w:val="24"/>
        </w:rPr>
        <w:t>де и как подготовить ребенка к школе, нужно ли это</w:t>
      </w:r>
      <w:r w:rsidR="00B8168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E408FD" w:rsidRPr="00DD4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68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408FD" w:rsidRPr="00DD4C35">
        <w:rPr>
          <w:rFonts w:ascii="Times New Roman" w:hAnsi="Times New Roman" w:cs="Times New Roman"/>
          <w:color w:val="000000"/>
          <w:sz w:val="24"/>
          <w:szCs w:val="24"/>
        </w:rPr>
        <w:t>то ребёнок должен знать и уметь перед школой</w:t>
      </w:r>
      <w:r w:rsidR="00B8168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E408FD" w:rsidRPr="00DD4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6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408FD" w:rsidRPr="00DD4C35">
        <w:rPr>
          <w:rFonts w:ascii="Times New Roman" w:hAnsi="Times New Roman" w:cs="Times New Roman"/>
          <w:color w:val="000000"/>
          <w:sz w:val="24"/>
          <w:szCs w:val="24"/>
        </w:rPr>
        <w:t xml:space="preserve"> шесть или семь лет отдать его в первый класс</w:t>
      </w:r>
      <w:r w:rsidRPr="00DD4C35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E408FD" w:rsidRPr="00DD4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C3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08FD" w:rsidRPr="00DD4C35">
        <w:rPr>
          <w:rFonts w:ascii="Times New Roman" w:hAnsi="Times New Roman" w:cs="Times New Roman"/>
          <w:color w:val="000000"/>
          <w:sz w:val="24"/>
          <w:szCs w:val="24"/>
        </w:rPr>
        <w:t xml:space="preserve"> так далее. Универсального ответа на эти вопросы нет – каждый ребенок индивидуален.</w:t>
      </w:r>
      <w:r w:rsidR="00DD4C35" w:rsidRPr="00DD4C35">
        <w:rPr>
          <w:color w:val="000000"/>
          <w:sz w:val="24"/>
          <w:szCs w:val="24"/>
        </w:rPr>
        <w:t xml:space="preserve"> </w:t>
      </w:r>
      <w:r w:rsidR="00194F4B" w:rsidRPr="00DD4C35">
        <w:rPr>
          <w:rStyle w:val="c1"/>
          <w:rFonts w:ascii="Times New Roman" w:hAnsi="Times New Roman" w:cs="Times New Roman"/>
          <w:sz w:val="24"/>
          <w:szCs w:val="24"/>
        </w:rPr>
        <w:t>Как на одном дереве не все яблоки созревают одновременно, так и наши дет</w:t>
      </w:r>
      <w:r w:rsidR="00DD4C35" w:rsidRPr="00DD4C35">
        <w:rPr>
          <w:rStyle w:val="c1"/>
          <w:rFonts w:ascii="Times New Roman" w:hAnsi="Times New Roman" w:cs="Times New Roman"/>
          <w:sz w:val="24"/>
          <w:szCs w:val="24"/>
        </w:rPr>
        <w:t>и:</w:t>
      </w:r>
      <w:r w:rsidR="00194F4B" w:rsidRPr="00DD4C35">
        <w:rPr>
          <w:rStyle w:val="c1"/>
          <w:sz w:val="24"/>
          <w:szCs w:val="24"/>
        </w:rPr>
        <w:t xml:space="preserve"> </w:t>
      </w:r>
      <w:r w:rsidR="00DD4C35" w:rsidRPr="00DD4C3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408FD" w:rsidRPr="00DD4C35">
        <w:rPr>
          <w:rFonts w:ascii="Times New Roman" w:hAnsi="Times New Roman" w:cs="Times New Roman"/>
          <w:color w:val="000000"/>
          <w:sz w:val="24"/>
          <w:szCs w:val="24"/>
        </w:rPr>
        <w:t>екоторые уже в шесть лет полностью готовы к школе, а с другими детьми</w:t>
      </w:r>
      <w:r w:rsidR="00B8168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408FD" w:rsidRPr="00DD4C35">
        <w:rPr>
          <w:rFonts w:ascii="Times New Roman" w:hAnsi="Times New Roman" w:cs="Times New Roman"/>
          <w:color w:val="000000"/>
          <w:sz w:val="24"/>
          <w:szCs w:val="24"/>
        </w:rPr>
        <w:t xml:space="preserve">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14:paraId="64183607" w14:textId="77777777" w:rsidR="00E408FD" w:rsidRPr="00D130EC" w:rsidRDefault="00E408FD" w:rsidP="00E408FD">
      <w:pPr>
        <w:pStyle w:val="a3"/>
        <w:shd w:val="clear" w:color="auto" w:fill="FFFFFF"/>
        <w:rPr>
          <w:color w:val="FF0000"/>
          <w:sz w:val="32"/>
          <w:szCs w:val="32"/>
        </w:rPr>
      </w:pPr>
      <w:r w:rsidRPr="00D130EC">
        <w:rPr>
          <w:b/>
          <w:bCs/>
          <w:color w:val="FF0000"/>
          <w:sz w:val="32"/>
          <w:szCs w:val="32"/>
        </w:rPr>
        <w:t>Что включает в себя психологическая готовность к школе?</w:t>
      </w:r>
    </w:p>
    <w:p w14:paraId="0FDDA91A" w14:textId="77777777" w:rsidR="00E408FD" w:rsidRDefault="00E408FD" w:rsidP="00E408FD">
      <w:pPr>
        <w:pStyle w:val="a3"/>
        <w:shd w:val="clear" w:color="auto" w:fill="FFFFFF"/>
      </w:pPr>
      <w:r w:rsidRPr="004232D6">
        <w:rPr>
          <w:color w:val="000000"/>
        </w:rPr>
        <w:t>Психологическая готовность ребенка к школе</w:t>
      </w:r>
      <w:r>
        <w:rPr>
          <w:color w:val="000000"/>
        </w:rPr>
        <w:t xml:space="preserve"> -</w:t>
      </w:r>
      <w:r>
        <w:t xml:space="preserve"> необходимый и достаточный уровень психологического развития ребенка для усвоения школьной программы при </w:t>
      </w:r>
      <w:r>
        <w:lastRenderedPageBreak/>
        <w:t xml:space="preserve">определенных условиях обучения. </w:t>
      </w:r>
      <w:r>
        <w:rPr>
          <w:color w:val="000000"/>
        </w:rPr>
        <w:t xml:space="preserve">Итак, что подразумевает качественная подготовка к школе? </w:t>
      </w:r>
    </w:p>
    <w:p w14:paraId="45ACF5E7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14:paraId="1762863F" w14:textId="77777777" w:rsidR="00E408FD" w:rsidRPr="00E75041" w:rsidRDefault="00E408FD" w:rsidP="00E408FD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75041">
        <w:rPr>
          <w:b/>
          <w:bCs/>
          <w:color w:val="000000" w:themeColor="text1"/>
          <w:sz w:val="28"/>
          <w:szCs w:val="28"/>
        </w:rPr>
        <w:t>Физиологическая готовность ребенка к школе</w:t>
      </w:r>
    </w:p>
    <w:p w14:paraId="39C4E4DF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специальной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14:paraId="518D0B83" w14:textId="77777777" w:rsidR="00E408FD" w:rsidRPr="00E75041" w:rsidRDefault="00E408FD" w:rsidP="00E408FD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75041">
        <w:rPr>
          <w:b/>
          <w:bCs/>
          <w:color w:val="000000" w:themeColor="text1"/>
          <w:sz w:val="28"/>
          <w:szCs w:val="28"/>
        </w:rPr>
        <w:t>Психологическая готовность ребенка к школе</w:t>
      </w:r>
    </w:p>
    <w:p w14:paraId="2AFF8BE4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Психологический аспект готовности включает в себя </w:t>
      </w:r>
      <w:r>
        <w:rPr>
          <w:color w:val="000000"/>
          <w:u w:val="single"/>
        </w:rPr>
        <w:t>три компонента</w:t>
      </w:r>
      <w:r>
        <w:rPr>
          <w:color w:val="000000"/>
        </w:rPr>
        <w:t xml:space="preserve">: интеллектуальная готовность, личностная и социальная, эмоционально-волевая. </w:t>
      </w:r>
    </w:p>
    <w:p w14:paraId="28A66180" w14:textId="77777777" w:rsidR="00E408FD" w:rsidRPr="00E75041" w:rsidRDefault="00E408FD" w:rsidP="00E408FD">
      <w:pPr>
        <w:pStyle w:val="a3"/>
        <w:shd w:val="clear" w:color="auto" w:fill="FFFFFF"/>
        <w:rPr>
          <w:rFonts w:asciiTheme="minorHAnsi" w:hAnsiTheme="minorHAnsi" w:cstheme="minorHAnsi"/>
        </w:rPr>
      </w:pPr>
      <w:r w:rsidRPr="00E75041">
        <w:rPr>
          <w:rFonts w:asciiTheme="minorHAnsi" w:hAnsiTheme="minorHAnsi" w:cstheme="minorHAnsi"/>
          <w:b/>
          <w:bCs/>
          <w:color w:val="000000"/>
        </w:rPr>
        <w:t>Интеллектуальная готовность к школе:</w:t>
      </w:r>
    </w:p>
    <w:p w14:paraId="11F743C5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• к первому классу у ребенка должен быть запас определенных знаний (речь о них пойдет ниже); </w:t>
      </w:r>
      <w:r>
        <w:rPr>
          <w:color w:val="000000"/>
        </w:rPr>
        <w:br/>
        <w:t>• он доложен ориентироваться в пространстве, то есть знать, как пройти в школу и обратно, до магазина и так далее;</w:t>
      </w:r>
    </w:p>
    <w:p w14:paraId="55EF8EFE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• ребенок должен стремиться к получению новых знаний, то есть он должен быть любознателен; </w:t>
      </w:r>
      <w:r>
        <w:rPr>
          <w:color w:val="000000"/>
        </w:rPr>
        <w:br/>
        <w:t xml:space="preserve">• должны соответствовать возрасту развитие его памяти, речи, мышления. </w:t>
      </w:r>
    </w:p>
    <w:p w14:paraId="624D897A" w14:textId="3934052E" w:rsidR="00E408FD" w:rsidRDefault="00E408FD" w:rsidP="00E408FD">
      <w:pPr>
        <w:pStyle w:val="a3"/>
        <w:shd w:val="clear" w:color="auto" w:fill="FFFFFF"/>
      </w:pPr>
      <w:r w:rsidRPr="00E75041">
        <w:rPr>
          <w:rFonts w:asciiTheme="minorHAnsi" w:hAnsiTheme="minorHAnsi" w:cstheme="minorHAnsi"/>
          <w:b/>
          <w:bCs/>
          <w:color w:val="000000"/>
        </w:rPr>
        <w:t>Личностная и социальная готовность</w:t>
      </w:r>
      <w:r>
        <w:rPr>
          <w:b/>
          <w:bCs/>
          <w:color w:val="000000"/>
        </w:rPr>
        <w:t>:</w:t>
      </w:r>
    </w:p>
    <w:p w14:paraId="539FFA0A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14:paraId="3B4840FA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 w14:paraId="1533C218" w14:textId="7DA9BF99" w:rsidR="004232D6" w:rsidRPr="004232D6" w:rsidRDefault="00E408FD" w:rsidP="00E408F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• нравственное развитие, ребенок должен понимать, что хорошо, а что – плохо;</w:t>
      </w:r>
    </w:p>
    <w:p w14:paraId="16CEBA80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lastRenderedPageBreak/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14:paraId="5EF87FF9" w14:textId="77777777" w:rsidR="00E75041" w:rsidRDefault="00E408FD" w:rsidP="00E408FD">
      <w:pPr>
        <w:pStyle w:val="a3"/>
        <w:shd w:val="clear" w:color="auto" w:fill="FFFFFF"/>
        <w:rPr>
          <w:color w:val="000000"/>
        </w:rPr>
      </w:pPr>
      <w:r w:rsidRPr="00E75041">
        <w:rPr>
          <w:rFonts w:asciiTheme="minorHAnsi" w:hAnsiTheme="minorHAnsi" w:cstheme="minorHAnsi"/>
          <w:b/>
          <w:bCs/>
          <w:color w:val="000000"/>
        </w:rPr>
        <w:t>Эмоционально-волевая готовность ребенка к школе:</w:t>
      </w:r>
    </w:p>
    <w:p w14:paraId="13D58729" w14:textId="58480BC6" w:rsidR="00E408FD" w:rsidRDefault="00E408FD" w:rsidP="00E408FD">
      <w:pPr>
        <w:pStyle w:val="a3"/>
        <w:shd w:val="clear" w:color="auto" w:fill="FFFFFF"/>
      </w:pPr>
      <w:r w:rsidRPr="00E75041">
        <w:rPr>
          <w:color w:val="000000"/>
        </w:rPr>
        <w:br/>
      </w:r>
      <w:r>
        <w:rPr>
          <w:color w:val="000000"/>
        </w:rPr>
        <w:t>• понимание ребенком, почему он идет в школу, важность обучения;</w:t>
      </w:r>
    </w:p>
    <w:p w14:paraId="01AEEE64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наличие интереса к учению и получению новых знаний;</w:t>
      </w:r>
    </w:p>
    <w:p w14:paraId="2EFC122D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способность ребенка выполнять задание, которое ему не совсем по душе, но этого требует учебная программа;</w:t>
      </w:r>
    </w:p>
    <w:p w14:paraId="17520365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14:paraId="40590944" w14:textId="77777777" w:rsidR="00E408FD" w:rsidRPr="00E75041" w:rsidRDefault="00E408FD" w:rsidP="00E408FD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E75041">
        <w:rPr>
          <w:b/>
          <w:bCs/>
          <w:color w:val="000000" w:themeColor="text1"/>
          <w:sz w:val="28"/>
          <w:szCs w:val="28"/>
        </w:rPr>
        <w:t>Познавательная готовность ребенка к школе</w:t>
      </w:r>
    </w:p>
    <w:p w14:paraId="32C54BCC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14:paraId="55F99FA2" w14:textId="77777777" w:rsidR="00E408FD" w:rsidRDefault="00E408FD" w:rsidP="00E408FD">
      <w:pPr>
        <w:pStyle w:val="a3"/>
        <w:shd w:val="clear" w:color="auto" w:fill="FFFFFF"/>
      </w:pPr>
      <w:r w:rsidRPr="00E75041">
        <w:rPr>
          <w:rFonts w:asciiTheme="majorHAnsi" w:hAnsiTheme="majorHAnsi" w:cstheme="minorHAnsi"/>
          <w:b/>
          <w:bCs/>
          <w:color w:val="000000"/>
        </w:rPr>
        <w:t>1)Внимание.</w:t>
      </w:r>
      <w:r w:rsidRPr="00E75041">
        <w:rPr>
          <w:rFonts w:asciiTheme="majorHAnsi" w:hAnsiTheme="majorHAnsi" w:cstheme="minorHAnsi"/>
          <w:b/>
          <w:bCs/>
          <w:color w:val="000000"/>
        </w:rPr>
        <w:br/>
      </w:r>
      <w:r>
        <w:rPr>
          <w:color w:val="000000"/>
        </w:rPr>
        <w:t>• Заниматься каким-либо делом, не отвлекаясь, в течение двадцати-тридцати минут.</w:t>
      </w:r>
      <w:r>
        <w:rPr>
          <w:color w:val="000000"/>
        </w:rPr>
        <w:br/>
        <w:t>• Находить сходства и отличия между предметами, картинками</w:t>
      </w:r>
    </w:p>
    <w:p w14:paraId="646DF17A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14:paraId="68D5B72D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14:paraId="69E11BBA" w14:textId="77777777" w:rsidR="00E408FD" w:rsidRDefault="00E408FD" w:rsidP="00E408FD">
      <w:pPr>
        <w:pStyle w:val="a3"/>
        <w:shd w:val="clear" w:color="auto" w:fill="FFFFFF"/>
      </w:pPr>
      <w:r w:rsidRPr="00E75041">
        <w:rPr>
          <w:rFonts w:asciiTheme="majorHAnsi" w:hAnsiTheme="majorHAnsi"/>
          <w:b/>
          <w:bCs/>
          <w:color w:val="000000"/>
        </w:rPr>
        <w:t>2)Математика.</w:t>
      </w:r>
      <w:r w:rsidRPr="00E75041">
        <w:rPr>
          <w:rFonts w:asciiTheme="majorHAnsi" w:hAnsiTheme="majorHAnsi"/>
          <w:b/>
          <w:bCs/>
          <w:color w:val="000000"/>
        </w:rPr>
        <w:br/>
      </w:r>
      <w:r>
        <w:rPr>
          <w:color w:val="000000"/>
        </w:rPr>
        <w:t>• Цифры от 0 до 10.</w:t>
      </w:r>
    </w:p>
    <w:p w14:paraId="7BF19B5D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Прямой счет от 1 до 10 и обратный счет от 10 до 1.</w:t>
      </w:r>
    </w:p>
    <w:p w14:paraId="7EE23518" w14:textId="6D882526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Арифметические знаки: «</w:t>
      </w:r>
      <w:proofErr w:type="gramStart"/>
      <w:r w:rsidR="00E75041">
        <w:rPr>
          <w:color w:val="000000"/>
        </w:rPr>
        <w:t>+</w:t>
      </w:r>
      <w:r>
        <w:rPr>
          <w:color w:val="000000"/>
        </w:rPr>
        <w:t xml:space="preserve"> »</w:t>
      </w:r>
      <w:proofErr w:type="gramEnd"/>
      <w:r>
        <w:rPr>
          <w:color w:val="000000"/>
        </w:rPr>
        <w:t>, «</w:t>
      </w:r>
      <w:r w:rsidR="00E75041">
        <w:rPr>
          <w:color w:val="000000"/>
        </w:rPr>
        <w:t>-»</w:t>
      </w:r>
      <w:r>
        <w:rPr>
          <w:color w:val="000000"/>
        </w:rPr>
        <w:t>, «=».</w:t>
      </w:r>
    </w:p>
    <w:p w14:paraId="471BD2BA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Деление круга, квадрата напополам, четыре части.</w:t>
      </w:r>
    </w:p>
    <w:p w14:paraId="117010E6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Ориентирование в пространстве и листе бумаги: «справа, слева, вверху, внизу, над, под, за и т. п.</w:t>
      </w:r>
    </w:p>
    <w:p w14:paraId="13450D8A" w14:textId="77777777" w:rsidR="00E408FD" w:rsidRDefault="00E408FD" w:rsidP="00E408FD">
      <w:pPr>
        <w:pStyle w:val="a3"/>
        <w:shd w:val="clear" w:color="auto" w:fill="FFFFFF"/>
      </w:pPr>
      <w:r w:rsidRPr="00E75041">
        <w:rPr>
          <w:rFonts w:asciiTheme="majorHAnsi" w:hAnsiTheme="majorHAnsi"/>
          <w:b/>
          <w:bCs/>
          <w:color w:val="000000"/>
        </w:rPr>
        <w:t>3)Память.</w:t>
      </w:r>
      <w:r>
        <w:rPr>
          <w:color w:val="000000"/>
        </w:rPr>
        <w:br/>
        <w:t>• Запоминание 10-12 картинок.</w:t>
      </w:r>
    </w:p>
    <w:p w14:paraId="5B2533A2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Рассказывание по памяти стишков, скороговорок, пословиц, сказок и т.п.</w:t>
      </w:r>
    </w:p>
    <w:p w14:paraId="3D3AB926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lastRenderedPageBreak/>
        <w:t>• Пересказывание текста из 4-5 предложений.</w:t>
      </w:r>
    </w:p>
    <w:p w14:paraId="10DDC4D8" w14:textId="77777777" w:rsidR="00E408FD" w:rsidRPr="00E75041" w:rsidRDefault="00E408FD" w:rsidP="00E408FD">
      <w:pPr>
        <w:pStyle w:val="a3"/>
        <w:shd w:val="clear" w:color="auto" w:fill="FFFFFF"/>
        <w:rPr>
          <w:rFonts w:asciiTheme="majorHAnsi" w:hAnsiTheme="majorHAnsi"/>
          <w:b/>
          <w:bCs/>
        </w:rPr>
      </w:pPr>
      <w:r w:rsidRPr="00E75041">
        <w:rPr>
          <w:rFonts w:asciiTheme="majorHAnsi" w:hAnsiTheme="majorHAnsi"/>
          <w:b/>
          <w:bCs/>
          <w:color w:val="000000"/>
        </w:rPr>
        <w:t>4) Мышление.</w:t>
      </w:r>
    </w:p>
    <w:p w14:paraId="26D5445F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Заканчивать предложение, например, «Река широкая, а ручей…», «Суп горячий, а компот…» и т. п.</w:t>
      </w:r>
    </w:p>
    <w:p w14:paraId="5EACC94D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14:paraId="25B3722E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Определять последовательность событий, чтобы сначала, а что – потом.</w:t>
      </w:r>
    </w:p>
    <w:p w14:paraId="70301511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Находить несоответствия в рисунках, стихах-небылицах.</w:t>
      </w:r>
    </w:p>
    <w:p w14:paraId="7FA51C84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• Складывать </w:t>
      </w:r>
      <w:proofErr w:type="spellStart"/>
      <w:r>
        <w:rPr>
          <w:color w:val="000000"/>
        </w:rPr>
        <w:t>пазлы</w:t>
      </w:r>
      <w:proofErr w:type="spellEnd"/>
      <w:r>
        <w:rPr>
          <w:color w:val="000000"/>
        </w:rPr>
        <w:t xml:space="preserve"> без помощи взрослого.</w:t>
      </w:r>
    </w:p>
    <w:p w14:paraId="7C43F128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Сложить из бумаги вместе со взрослым простой предмет: лодочку, кораблик.</w:t>
      </w:r>
    </w:p>
    <w:p w14:paraId="55877973" w14:textId="77777777" w:rsidR="00E408FD" w:rsidRPr="00E75041" w:rsidRDefault="00E408FD" w:rsidP="00E408FD">
      <w:pPr>
        <w:pStyle w:val="a3"/>
        <w:shd w:val="clear" w:color="auto" w:fill="FFFFFF"/>
        <w:rPr>
          <w:rFonts w:asciiTheme="majorHAnsi" w:hAnsiTheme="majorHAnsi"/>
          <w:b/>
          <w:bCs/>
        </w:rPr>
      </w:pPr>
      <w:r w:rsidRPr="00E75041">
        <w:rPr>
          <w:rFonts w:asciiTheme="majorHAnsi" w:hAnsiTheme="majorHAnsi"/>
          <w:b/>
          <w:bCs/>
          <w:color w:val="000000"/>
        </w:rPr>
        <w:t>5) Мелкая моторика.</w:t>
      </w:r>
    </w:p>
    <w:p w14:paraId="494B1C99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Правильно держать в руке ручку, карандаш, кисть и регулировать силу их нажима при письме и рисовании.</w:t>
      </w:r>
    </w:p>
    <w:p w14:paraId="61950208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Раскрашивать предметы и штриховать их, не выходя за контур.</w:t>
      </w:r>
    </w:p>
    <w:p w14:paraId="2C7BCEB0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Вырезать ножницами по линии, нарисованной на бумаге.</w:t>
      </w:r>
    </w:p>
    <w:p w14:paraId="24B5115A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Выполнять аппликации.</w:t>
      </w:r>
    </w:p>
    <w:p w14:paraId="51677440" w14:textId="77777777" w:rsidR="00E408FD" w:rsidRPr="00E75041" w:rsidRDefault="00E408FD" w:rsidP="00E408FD">
      <w:pPr>
        <w:pStyle w:val="a3"/>
        <w:shd w:val="clear" w:color="auto" w:fill="FFFFFF"/>
        <w:rPr>
          <w:rFonts w:asciiTheme="majorHAnsi" w:hAnsiTheme="majorHAnsi"/>
          <w:b/>
          <w:bCs/>
        </w:rPr>
      </w:pPr>
      <w:r w:rsidRPr="00E75041">
        <w:rPr>
          <w:rFonts w:asciiTheme="majorHAnsi" w:hAnsiTheme="majorHAnsi"/>
          <w:b/>
          <w:bCs/>
          <w:color w:val="000000"/>
        </w:rPr>
        <w:t>6) Речь.</w:t>
      </w:r>
    </w:p>
    <w:p w14:paraId="08E38AD4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Составлять предложения из нескольких слов, например, кошка, двор, идти, солнечный зайчик, играть.</w:t>
      </w:r>
    </w:p>
    <w:p w14:paraId="1C5196BF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Понимать и объяснять смысл пословиц.</w:t>
      </w:r>
    </w:p>
    <w:p w14:paraId="0110EBEA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Составлять связный рассказ по картинке и серии картинок.</w:t>
      </w:r>
    </w:p>
    <w:p w14:paraId="01373146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Выразительно рассказывать стихи с правильной интонацией.</w:t>
      </w:r>
    </w:p>
    <w:p w14:paraId="3D6A05ED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Различать в словах буквы и звуки.</w:t>
      </w:r>
    </w:p>
    <w:p w14:paraId="27721C9E" w14:textId="77777777" w:rsidR="00E408FD" w:rsidRPr="00E75041" w:rsidRDefault="00E408FD" w:rsidP="00E408FD">
      <w:pPr>
        <w:pStyle w:val="a3"/>
        <w:shd w:val="clear" w:color="auto" w:fill="FFFFFF"/>
        <w:rPr>
          <w:rFonts w:asciiTheme="majorHAnsi" w:hAnsiTheme="majorHAnsi"/>
          <w:b/>
          <w:bCs/>
        </w:rPr>
      </w:pPr>
      <w:r w:rsidRPr="00E75041">
        <w:rPr>
          <w:rFonts w:asciiTheme="majorHAnsi" w:hAnsiTheme="majorHAnsi"/>
          <w:b/>
          <w:bCs/>
          <w:color w:val="000000"/>
        </w:rPr>
        <w:t>7) Окружающий мир.</w:t>
      </w:r>
    </w:p>
    <w:p w14:paraId="5FC09783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Знать основные цвета, домашних и диких животных, птиц, деревья, грибы, цветы, овощи, фрукты и так далее.</w:t>
      </w:r>
    </w:p>
    <w:p w14:paraId="7A816CAE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14:paraId="3D51DA7D" w14:textId="77777777" w:rsidR="004232D6" w:rsidRDefault="004232D6" w:rsidP="00E408FD">
      <w:pPr>
        <w:pStyle w:val="a3"/>
        <w:shd w:val="clear" w:color="auto" w:fill="FFFFFF"/>
        <w:rPr>
          <w:b/>
          <w:bCs/>
          <w:color w:val="000000"/>
        </w:rPr>
      </w:pPr>
    </w:p>
    <w:p w14:paraId="60E91CA4" w14:textId="77777777" w:rsidR="004232D6" w:rsidRDefault="004232D6" w:rsidP="00E408FD">
      <w:pPr>
        <w:pStyle w:val="a3"/>
        <w:shd w:val="clear" w:color="auto" w:fill="FFFFFF"/>
        <w:rPr>
          <w:b/>
          <w:bCs/>
          <w:color w:val="000000"/>
        </w:rPr>
      </w:pPr>
    </w:p>
    <w:p w14:paraId="52334539" w14:textId="0837D4BD" w:rsidR="00E408FD" w:rsidRDefault="00E408FD" w:rsidP="00E408FD">
      <w:pPr>
        <w:pStyle w:val="a3"/>
        <w:shd w:val="clear" w:color="auto" w:fill="FFFFFF"/>
      </w:pPr>
      <w:r>
        <w:rPr>
          <w:b/>
          <w:bCs/>
          <w:color w:val="000000"/>
        </w:rPr>
        <w:t>Что нужно знать родителям, занимаясь с ребенком дома?</w:t>
      </w:r>
    </w:p>
    <w:p w14:paraId="13F378D9" w14:textId="114372DA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 </w:t>
      </w:r>
      <w:r w:rsidR="00E75041">
        <w:rPr>
          <w:color w:val="000000"/>
        </w:rPr>
        <w:t>З</w:t>
      </w:r>
      <w:r>
        <w:rPr>
          <w:color w:val="000000"/>
        </w:rPr>
        <w:t xml:space="preserve">анятия с ребенком </w:t>
      </w:r>
      <w:r w:rsidR="00E75041">
        <w:rPr>
          <w:color w:val="000000"/>
        </w:rPr>
        <w:t xml:space="preserve">дома </w:t>
      </w:r>
      <w:r>
        <w:rPr>
          <w:color w:val="000000"/>
        </w:rPr>
        <w:t xml:space="preserve">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14:paraId="7E6FC7D6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14:paraId="215266FD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14:paraId="7145B054" w14:textId="77777777" w:rsidR="00E408FD" w:rsidRDefault="00E408FD" w:rsidP="00E408FD">
      <w:pPr>
        <w:pStyle w:val="a3"/>
        <w:shd w:val="clear" w:color="auto" w:fill="FFFFFF"/>
      </w:pPr>
      <w:r>
        <w:rPr>
          <w:b/>
          <w:bCs/>
          <w:color w:val="000000"/>
        </w:rPr>
        <w:t>Тренируем руку ребенка</w:t>
      </w:r>
    </w:p>
    <w:p w14:paraId="198A7E1B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</w:t>
      </w:r>
      <w:r>
        <w:rPr>
          <w:color w:val="000000"/>
        </w:rPr>
        <w:lastRenderedPageBreak/>
        <w:t xml:space="preserve">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14:paraId="71148163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14:paraId="3AB499EB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14:paraId="3D819607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Для тренировки рук ребёнка существуют следующие игры и упражнения: </w:t>
      </w:r>
    </w:p>
    <w:p w14:paraId="2F65533A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Рисуем по клеточкам</w:t>
      </w:r>
    </w:p>
    <w:p w14:paraId="5D3692E3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 xml:space="preserve">Штриховка </w:t>
      </w:r>
    </w:p>
    <w:p w14:paraId="11ADFEDC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Скопируй узор</w:t>
      </w:r>
    </w:p>
    <w:p w14:paraId="5B170314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Дорисуй вторую половину</w:t>
      </w:r>
    </w:p>
    <w:p w14:paraId="1CDE0935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Бусы</w:t>
      </w:r>
    </w:p>
    <w:p w14:paraId="0D140229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Упражнения с пинцетом</w:t>
      </w:r>
    </w:p>
    <w:p w14:paraId="53A39272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Упражнения с прищепками</w:t>
      </w:r>
    </w:p>
    <w:p w14:paraId="4535F80E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Дорожки</w:t>
      </w:r>
    </w:p>
    <w:p w14:paraId="427A065B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Выкладывание по контуру</w:t>
      </w:r>
    </w:p>
    <w:p w14:paraId="5E529FA8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Картина из бусин</w:t>
      </w:r>
    </w:p>
    <w:p w14:paraId="22C3DEA1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Ажурный рисунок</w:t>
      </w:r>
    </w:p>
    <w:p w14:paraId="4F407DDC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Покорми птичку</w:t>
      </w:r>
    </w:p>
    <w:p w14:paraId="782943AD" w14:textId="77777777" w:rsidR="00E408FD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Чудесный мешочек</w:t>
      </w:r>
    </w:p>
    <w:p w14:paraId="62162D1F" w14:textId="5C58DC67" w:rsidR="00E408FD" w:rsidRPr="00FB0594" w:rsidRDefault="00E408FD" w:rsidP="00E408FD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</w:rPr>
        <w:t>Сильные ладошки</w:t>
      </w:r>
    </w:p>
    <w:p w14:paraId="580C44D7" w14:textId="1FB817A6" w:rsidR="00FB0594" w:rsidRDefault="00FB0594" w:rsidP="00FB0594">
      <w:pPr>
        <w:pStyle w:val="a3"/>
        <w:shd w:val="clear" w:color="auto" w:fill="FFFFFF"/>
        <w:rPr>
          <w:color w:val="000000"/>
        </w:rPr>
      </w:pPr>
    </w:p>
    <w:p w14:paraId="746FFBD1" w14:textId="77777777" w:rsidR="00FB0594" w:rsidRDefault="00FB0594" w:rsidP="00FB0594">
      <w:pPr>
        <w:pStyle w:val="a3"/>
        <w:shd w:val="clear" w:color="auto" w:fill="FFFFFF"/>
        <w:rPr>
          <w:color w:val="000000"/>
        </w:rPr>
      </w:pPr>
    </w:p>
    <w:p w14:paraId="1A3020F4" w14:textId="436D0011" w:rsidR="00FB0594" w:rsidRDefault="00FB0594" w:rsidP="00FB0594">
      <w:pPr>
        <w:pStyle w:val="a3"/>
        <w:shd w:val="clear" w:color="auto" w:fill="FFFFFF"/>
        <w:rPr>
          <w:color w:val="000000"/>
        </w:rPr>
      </w:pPr>
    </w:p>
    <w:p w14:paraId="47A85455" w14:textId="77777777" w:rsidR="00FB0594" w:rsidRDefault="00FB0594" w:rsidP="00FB0594">
      <w:pPr>
        <w:pStyle w:val="a3"/>
        <w:shd w:val="clear" w:color="auto" w:fill="FFFFFF"/>
      </w:pPr>
    </w:p>
    <w:p w14:paraId="4EFF5269" w14:textId="3A52ABC8" w:rsidR="00D409CE" w:rsidRDefault="00D409CE" w:rsidP="00D409CE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                 </w:t>
      </w:r>
      <w:r w:rsidRPr="00E405C0">
        <w:rPr>
          <w:noProof/>
          <w:color w:val="0000FF"/>
        </w:rPr>
        <w:drawing>
          <wp:inline distT="0" distB="0" distL="0" distR="0" wp14:anchorId="4F5E26AA" wp14:editId="69FE2FD5">
            <wp:extent cx="3048000" cy="2066925"/>
            <wp:effectExtent l="0" t="0" r="0" b="0"/>
            <wp:docPr id="2" name="Рисунок 2" descr="hello_html_m672dcdf6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2dcdf6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89295" w14:textId="77777777" w:rsidR="00D409CE" w:rsidRDefault="00D409CE" w:rsidP="00E408FD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14:paraId="558C43B2" w14:textId="18FC787D" w:rsidR="00E408FD" w:rsidRPr="00D409CE" w:rsidRDefault="00D409CE" w:rsidP="00D409CE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</w:t>
      </w:r>
      <w:r w:rsidR="00E408FD" w:rsidRPr="00D409CE">
        <w:rPr>
          <w:b/>
          <w:bCs/>
          <w:color w:val="000000"/>
          <w:sz w:val="32"/>
          <w:szCs w:val="32"/>
        </w:rPr>
        <w:t>Рекомендации родителям дошкольника:</w:t>
      </w:r>
    </w:p>
    <w:p w14:paraId="010DF99B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14:paraId="102D6CAE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1. Не будьте слишком требовательны к ребенку.</w:t>
      </w:r>
    </w:p>
    <w:p w14:paraId="39AEF99F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2. Ребенок имеет право на ошибку, ведь ошибаться свойственно всем людям, в том числе и взрослым.</w:t>
      </w:r>
    </w:p>
    <w:p w14:paraId="08AB26C3" w14:textId="3EDDAB9F" w:rsidR="00E408FD" w:rsidRPr="00D328A6" w:rsidRDefault="00E408FD" w:rsidP="00E408F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3. Следите, чтобы нагрузка не была для ребенка чрезмерной.</w:t>
      </w:r>
      <w:r>
        <w:rPr>
          <w:color w:val="000000"/>
        </w:rPr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14:paraId="28FAC87B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>
        <w:rPr>
          <w:color w:val="000000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14:paraId="37E9CEA8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7. Питание должно быть сбалансированным, не рекомендуются перекусы.</w:t>
      </w:r>
    </w:p>
    <w:p w14:paraId="1FA9D0CF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>
        <w:rPr>
          <w:color w:val="000000"/>
        </w:rPr>
        <w:t>предшкольном</w:t>
      </w:r>
      <w:proofErr w:type="spellEnd"/>
      <w:r>
        <w:rPr>
          <w:color w:val="000000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14:paraId="50BC5D81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14:paraId="655C0291" w14:textId="69DA7B1F" w:rsidR="00E408FD" w:rsidRPr="00D328A6" w:rsidRDefault="00E408FD" w:rsidP="00E408F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 </w:t>
      </w:r>
      <w:r>
        <w:rPr>
          <w:color w:val="000000"/>
        </w:rPr>
        <w:br/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>
        <w:rPr>
          <w:color w:val="000000"/>
        </w:rPr>
        <w:t>нехочухи</w:t>
      </w:r>
      <w:proofErr w:type="spellEnd"/>
      <w:r>
        <w:rPr>
          <w:color w:val="000000"/>
        </w:rPr>
        <w:t>.</w:t>
      </w:r>
    </w:p>
    <w:p w14:paraId="15DB5350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12. Обеспечьте ребенку развивающее пространство, то есть стремитесь, чтобы вашего малыша окружало как можно меньше бесполезных вещей, игр, предметов. </w:t>
      </w:r>
      <w:r>
        <w:rPr>
          <w:color w:val="000000"/>
        </w:rPr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14:paraId="1A17E75A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14:paraId="52ACF128" w14:textId="363B3D75" w:rsidR="00E408FD" w:rsidRDefault="00E408FD" w:rsidP="002421A9">
      <w:pPr>
        <w:pStyle w:val="a3"/>
        <w:shd w:val="clear" w:color="auto" w:fill="FFFFFF"/>
      </w:pPr>
      <w:r>
        <w:rPr>
          <w:color w:val="000000"/>
        </w:rPr>
        <w:t xml:space="preserve"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 </w:t>
      </w:r>
    </w:p>
    <w:p w14:paraId="28346E5D" w14:textId="0B804170" w:rsidR="00EE3CAF" w:rsidRDefault="00EE3CAF" w:rsidP="00E408FD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525B2B72" w14:textId="0E9E9261" w:rsidR="00D409CE" w:rsidRDefault="00D409CE" w:rsidP="00E408FD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74623E2B" w14:textId="77F7FAE4" w:rsidR="00D409CE" w:rsidRDefault="00D409CE" w:rsidP="00E408FD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7F610605" w14:textId="4830DE22" w:rsidR="00D409CE" w:rsidRDefault="00D409CE" w:rsidP="00E408FD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15C6A2FC" w14:textId="00674EDB" w:rsidR="00D409CE" w:rsidRDefault="00D409CE" w:rsidP="00E408FD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1648C89B" w14:textId="014499C3" w:rsidR="00D409CE" w:rsidRDefault="00D409CE" w:rsidP="00E408FD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70BFFBDE" w14:textId="7A9F97B4" w:rsidR="00D409CE" w:rsidRDefault="00E405C0" w:rsidP="00E405C0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</w:t>
      </w:r>
      <w:r w:rsidR="00D409CE">
        <w:rPr>
          <w:noProof/>
        </w:rPr>
        <w:drawing>
          <wp:inline distT="0" distB="0" distL="0" distR="0" wp14:anchorId="2B976045" wp14:editId="40C055C3">
            <wp:extent cx="3217545" cy="2850837"/>
            <wp:effectExtent l="0" t="0" r="0" b="0"/>
            <wp:docPr id="5" name="Рисунок 5" descr="hello_html_24607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46074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67" cy="297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C5C14" w14:textId="4F155129" w:rsidR="00E408FD" w:rsidRPr="00D409CE" w:rsidRDefault="00E408FD" w:rsidP="00D409CE">
      <w:pPr>
        <w:pStyle w:val="a3"/>
        <w:shd w:val="clear" w:color="auto" w:fill="FFFFFF"/>
        <w:rPr>
          <w:sz w:val="32"/>
          <w:szCs w:val="32"/>
        </w:rPr>
      </w:pPr>
      <w:r w:rsidRPr="00D409CE">
        <w:rPr>
          <w:b/>
          <w:bCs/>
          <w:color w:val="000000"/>
          <w:sz w:val="32"/>
          <w:szCs w:val="32"/>
        </w:rPr>
        <w:t>Рекомендации родителям будущего первоклассника:</w:t>
      </w:r>
    </w:p>
    <w:p w14:paraId="22554F39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14:paraId="31DED3B3" w14:textId="77777777" w:rsidR="00E405C0" w:rsidRDefault="00E408FD" w:rsidP="00E408FD">
      <w:pPr>
        <w:pStyle w:val="a3"/>
        <w:shd w:val="clear" w:color="auto" w:fill="FFFFFF"/>
      </w:pPr>
      <w:r>
        <w:rPr>
          <w:color w:val="000000"/>
        </w:rPr>
        <w:t>1. Помните, что ваш ребенок первоклассник, а не десятиклассник, поэтому не требуйте от него больше, чем надо.</w:t>
      </w:r>
    </w:p>
    <w:p w14:paraId="391ADC0C" w14:textId="208538C0" w:rsidR="00D328A6" w:rsidRPr="00E405C0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 </w:t>
      </w:r>
    </w:p>
    <w:p w14:paraId="69798C9D" w14:textId="6A45D4C2" w:rsidR="00D328A6" w:rsidRDefault="00E408FD" w:rsidP="00E408F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 </w:t>
      </w:r>
    </w:p>
    <w:p w14:paraId="7C13954F" w14:textId="4AC7B3B4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4. Не принижайте, не стыдите ребенка перед его сверстниками. Старайтесь сформировать адекватную самооценку.</w:t>
      </w:r>
    </w:p>
    <w:p w14:paraId="1653F881" w14:textId="77777777" w:rsidR="00E408FD" w:rsidRDefault="00E408FD" w:rsidP="00E408FD">
      <w:pPr>
        <w:pStyle w:val="a3"/>
        <w:shd w:val="clear" w:color="auto" w:fill="FFFFFF"/>
      </w:pPr>
      <w:r>
        <w:rPr>
          <w:color w:val="000000"/>
        </w:rPr>
        <w:t>5. Спрашивайте, что он нового узнал в школе, чем занимались на уроках, какое было домашнее задание и т. д.</w:t>
      </w:r>
    </w:p>
    <w:p w14:paraId="072BCBEF" w14:textId="77777777" w:rsidR="002421A9" w:rsidRDefault="00E408FD" w:rsidP="00E408FD">
      <w:pPr>
        <w:pStyle w:val="a3"/>
        <w:shd w:val="clear" w:color="auto" w:fill="FFFFFF"/>
      </w:pPr>
      <w:r>
        <w:rPr>
          <w:color w:val="000000"/>
        </w:rPr>
        <w:t xml:space="preserve">6. Уважайте его самостоятельность и личные вещи. Не копайтесь без его ведома в портфеле, не перекладывайте его вещи в шкафу и т. д. </w:t>
      </w:r>
      <w:r w:rsidR="002421A9">
        <w:t xml:space="preserve"> </w:t>
      </w:r>
    </w:p>
    <w:p w14:paraId="5FCE1D4F" w14:textId="6B1D59A3" w:rsidR="00E405C0" w:rsidRPr="00E405C0" w:rsidRDefault="00E408FD" w:rsidP="002421A9">
      <w:pPr>
        <w:pStyle w:val="a3"/>
        <w:shd w:val="clear" w:color="auto" w:fill="FFFFFF"/>
      </w:pPr>
      <w:r>
        <w:rPr>
          <w:color w:val="000000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</w:t>
      </w:r>
      <w:r w:rsidR="00E405C0">
        <w:rPr>
          <w:color w:val="000000"/>
        </w:rPr>
        <w:t>ся.</w:t>
      </w:r>
    </w:p>
    <w:p w14:paraId="4BC543C7" w14:textId="2900A29A" w:rsidR="008D7680" w:rsidRDefault="00E405C0" w:rsidP="00E405C0">
      <w:pPr>
        <w:pStyle w:val="a3"/>
        <w:shd w:val="clear" w:color="auto" w:fill="FFFFFF"/>
        <w:rPr>
          <w:b/>
          <w:bCs/>
          <w:sz w:val="28"/>
          <w:szCs w:val="28"/>
        </w:rPr>
      </w:pPr>
      <w:r w:rsidRPr="00E405C0">
        <w:rPr>
          <w:noProof/>
          <w:color w:val="FFFFFF" w:themeColor="background1"/>
          <w:highlight w:val="yellow"/>
        </w:rPr>
        <w:lastRenderedPageBreak/>
        <w:drawing>
          <wp:inline distT="0" distB="0" distL="0" distR="0" wp14:anchorId="7225CEE4" wp14:editId="04162F53">
            <wp:extent cx="5753100" cy="3165715"/>
            <wp:effectExtent l="0" t="0" r="0" b="0"/>
            <wp:docPr id="3" name="Рисунок 3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28d5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910" cy="339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highlight w:val="yellow"/>
        </w:rPr>
        <w:t xml:space="preserve">  </w:t>
      </w:r>
    </w:p>
    <w:p w14:paraId="41D9363E" w14:textId="69C60FDE" w:rsidR="00DB1E63" w:rsidRPr="00C9332F" w:rsidRDefault="00B81687" w:rsidP="00C9332F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C9332F">
        <w:rPr>
          <w:b/>
          <w:bCs/>
          <w:sz w:val="32"/>
          <w:szCs w:val="32"/>
        </w:rPr>
        <w:t>Ответы на часто задаваемые вопросы родителей будущих первоклассников</w:t>
      </w:r>
    </w:p>
    <w:p w14:paraId="134341F0" w14:textId="7B95EE05" w:rsidR="00DB1E63" w:rsidRDefault="00DB1E63" w:rsidP="00DB1E63">
      <w:pPr>
        <w:pStyle w:val="a3"/>
        <w:shd w:val="clear" w:color="auto" w:fill="FFFFFF"/>
      </w:pPr>
      <w:r>
        <w:rPr>
          <w:b/>
          <w:bCs/>
          <w:color w:val="000000"/>
        </w:rPr>
        <w:t>В первый класс: с шести или семи лет?</w:t>
      </w:r>
    </w:p>
    <w:p w14:paraId="16454C89" w14:textId="7550D961" w:rsidR="00DB1E63" w:rsidRDefault="00DB1E63" w:rsidP="00DB1E63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 </w:t>
      </w:r>
    </w:p>
    <w:p w14:paraId="39B06629" w14:textId="5A7361D9" w:rsidR="00207B43" w:rsidRPr="00207B43" w:rsidRDefault="00207B43" w:rsidP="00DB1E63">
      <w:pPr>
        <w:pStyle w:val="a3"/>
        <w:shd w:val="clear" w:color="auto" w:fill="FFFFFF"/>
        <w:rPr>
          <w:b/>
          <w:bCs/>
        </w:rPr>
      </w:pPr>
      <w:r w:rsidRPr="00207B43">
        <w:rPr>
          <w:b/>
          <w:bCs/>
          <w:color w:val="000000"/>
        </w:rPr>
        <w:t xml:space="preserve">Какие </w:t>
      </w:r>
      <w:r w:rsidR="002421A9">
        <w:rPr>
          <w:b/>
          <w:bCs/>
          <w:color w:val="000000"/>
        </w:rPr>
        <w:t xml:space="preserve">существуют </w:t>
      </w:r>
      <w:r>
        <w:rPr>
          <w:b/>
          <w:bCs/>
          <w:color w:val="000000"/>
        </w:rPr>
        <w:t xml:space="preserve">правила </w:t>
      </w:r>
      <w:r w:rsidRPr="00207B43">
        <w:rPr>
          <w:b/>
          <w:bCs/>
          <w:color w:val="000000"/>
        </w:rPr>
        <w:t>зачисления детей в школу?</w:t>
      </w:r>
    </w:p>
    <w:p w14:paraId="794183CC" w14:textId="77777777" w:rsidR="00207B43" w:rsidRDefault="00B81687" w:rsidP="00E408FD">
      <w:pPr>
        <w:pStyle w:val="a3"/>
        <w:shd w:val="clear" w:color="auto" w:fill="FFFFFF"/>
      </w:pPr>
      <w:r>
        <w:t xml:space="preserve">В школу зачисляют детей с шести с половиной лет. Если на 1 сентября ребенку еще не исполнилось шести с половиной лет, а родители хотят его записать в школу, то в медицинской карте должна быть специальная отметка: "Разрешено обучение ".Если на 1 сентября текущего года вашему ребенку исполнилось не менее шести с половиной лет, а </w:t>
      </w:r>
      <w:r>
        <w:lastRenderedPageBreak/>
        <w:t>лучше — семь. Именно к этому возрасту почти окончательно формируется кисть руки, что важно для письма. Кроме того, в шесть с половиной — семь лет у детей складывается понятийный аппарат, необходимый для заучивания и понимания правил. Как распределяют детей по школам? До 31 августа родители могут подать документы на запись ребенка в школу и реализовать таким образом право на бесплатное образование, обеспеченное российским законодательством. В первую очередь, родители должны понимать, что дети, живущие рядом со школой и распределенные по месту жительства в определенную школу, пользуются преимущественным правом зачисления. Администрация школы может отказать гражданам (в том числе не проживающим на данной территории) в приеме их детей в первый класс только по причине отсутствия свободных мест в учреждении (п. 46 Типового положения об общеобразовательном учреждении). В этом случае муниципальный орган управления образованием предоставляет родителям (законным представителям) информацию о наличии свободных мест в общеобразовательных учреждениях на данной территории (в данном районе, микрорайоне) и обеспечивает прием детей в первый класс.</w:t>
      </w:r>
    </w:p>
    <w:p w14:paraId="3F66C354" w14:textId="77777777" w:rsidR="00207B43" w:rsidRDefault="00B81687" w:rsidP="00E408FD">
      <w:pPr>
        <w:pStyle w:val="a3"/>
        <w:shd w:val="clear" w:color="auto" w:fill="FFFFFF"/>
      </w:pPr>
      <w:r w:rsidRPr="00207B43">
        <w:rPr>
          <w:b/>
          <w:bCs/>
        </w:rPr>
        <w:t xml:space="preserve"> Каким должен быть портфель первоклассника?</w:t>
      </w:r>
      <w:r>
        <w:t xml:space="preserve"> </w:t>
      </w:r>
    </w:p>
    <w:p w14:paraId="5CF75BB8" w14:textId="177DA2F1" w:rsidR="00207B43" w:rsidRDefault="00B81687" w:rsidP="00E408FD">
      <w:pPr>
        <w:pStyle w:val="a3"/>
        <w:shd w:val="clear" w:color="auto" w:fill="FFFFFF"/>
      </w:pPr>
      <w:r>
        <w:t xml:space="preserve">Портфель первоклассника не должен быть больше 1,5 кг. И именно за плечами, а не за плечом: рюкзак нужно носить на двух лямках. Про портфели и сумки придется забыть, пока школяр не окрепнет. Вес учебников без ранца должен быть не выше 1,2 кг. С 3-го класса вес увеличивается до 2,2 кг. </w:t>
      </w:r>
    </w:p>
    <w:p w14:paraId="7E0C6EA9" w14:textId="77777777" w:rsidR="00207B43" w:rsidRDefault="00B81687" w:rsidP="00E408FD">
      <w:pPr>
        <w:pStyle w:val="a3"/>
        <w:shd w:val="clear" w:color="auto" w:fill="FFFFFF"/>
        <w:rPr>
          <w:b/>
          <w:bCs/>
        </w:rPr>
      </w:pPr>
      <w:r w:rsidRPr="00207B43">
        <w:rPr>
          <w:b/>
          <w:bCs/>
        </w:rPr>
        <w:t>Обязательна ли школьная форма в 1 классе?</w:t>
      </w:r>
    </w:p>
    <w:p w14:paraId="3103F4AA" w14:textId="77777777" w:rsidR="00207B43" w:rsidRDefault="00B81687" w:rsidP="00E408FD">
      <w:pPr>
        <w:pStyle w:val="a3"/>
        <w:shd w:val="clear" w:color="auto" w:fill="FFFFFF"/>
      </w:pPr>
      <w:r>
        <w:t xml:space="preserve"> Вопрос о школьной форме решается в каждом педагогическом коллективе индивидуально. Мнение большинства родителей в последнее время склоняется в пользу школьной формы. Форма дисциплинирует детей, является атрибутом, отличающим дошкольника от ученика. А именно об этом, как правило, и мечтают в первую очередь при поступлении в школу все дети — они теперь первоклассники.</w:t>
      </w:r>
    </w:p>
    <w:p w14:paraId="1847E0CC" w14:textId="77777777" w:rsidR="00207B43" w:rsidRPr="002421A9" w:rsidRDefault="00B81687" w:rsidP="00E408FD">
      <w:pPr>
        <w:pStyle w:val="a3"/>
        <w:shd w:val="clear" w:color="auto" w:fill="FFFFFF"/>
        <w:rPr>
          <w:b/>
          <w:bCs/>
        </w:rPr>
      </w:pPr>
      <w:r w:rsidRPr="002421A9">
        <w:rPr>
          <w:b/>
          <w:bCs/>
        </w:rPr>
        <w:t xml:space="preserve">Обязательно ли ребенок должен уметь читать и писать к 1 классу? </w:t>
      </w:r>
    </w:p>
    <w:p w14:paraId="58ABD19A" w14:textId="45F434EA" w:rsidR="00780BA4" w:rsidRDefault="00B81687" w:rsidP="00E408FD">
      <w:pPr>
        <w:pStyle w:val="a3"/>
        <w:shd w:val="clear" w:color="auto" w:fill="FFFFFF"/>
      </w:pPr>
      <w:r>
        <w:t xml:space="preserve">Не обязательно. Умение складывать из слогов слова еще не является умением читать. Многие дети с трудом осваивают эту сложную мыслительную операцию — не стоит их подгонять! Навык чтения и письма должен формироваться по специальным методикам. В результате такого обучения у детей складываются представления о речи, звуках и буквах. Основными умениями при чтении являются понимание прочитанного текста, анализ описанной ситуации, ответы на вопросы после чтения. Хорошо, если до школы и в 1 классе вы будете читать вместе с ребенком старые добрые сказки, которые помогут вам воспитать отзывчивого, чуткого, скромного человека. В соответствии с программой подготовительной группы детского сада ваш ребенок при записи в 1 класс должен: · Знать свое имя и фамилию, адрес, имена членом семьи. · Знать времена года, названия месяцев, дней недели, уметь различать цвета · Уметь пересчитывать группы предметов в пределах </w:t>
      </w:r>
      <w:r w:rsidR="00780BA4">
        <w:t>первого десятка и второго десятка.</w:t>
      </w:r>
      <w:r>
        <w:t xml:space="preserve"> Уметь</w:t>
      </w:r>
      <w:r w:rsidR="00780BA4">
        <w:t xml:space="preserve"> (в пределах первого десятка)</w:t>
      </w:r>
      <w:r>
        <w:t xml:space="preserve"> увеличивать или уменьшать группу предметов</w:t>
      </w:r>
      <w:r w:rsidR="00780BA4">
        <w:t xml:space="preserve"> </w:t>
      </w:r>
      <w:r>
        <w:t>на заданное количество</w:t>
      </w:r>
      <w:r w:rsidR="00780BA4">
        <w:t xml:space="preserve"> </w:t>
      </w:r>
      <w:r>
        <w:t>(решение задач с группами предметов),</w:t>
      </w:r>
      <w:r w:rsidR="00780BA4">
        <w:t xml:space="preserve"> </w:t>
      </w:r>
      <w:r>
        <w:t>уравнивать множество предметов</w:t>
      </w:r>
      <w:r w:rsidR="00780BA4">
        <w:t>.</w:t>
      </w:r>
      <w:r>
        <w:t xml:space="preserve">  Уметь сравнивать группы предметов - больше, меньше или равно</w:t>
      </w:r>
      <w:r w:rsidR="00780BA4">
        <w:t>.</w:t>
      </w:r>
      <w:r w:rsidR="002421A9">
        <w:t xml:space="preserve"> </w:t>
      </w:r>
      <w:r w:rsidR="00780BA4">
        <w:t>У</w:t>
      </w:r>
      <w:r>
        <w:t>меть</w:t>
      </w:r>
      <w:r w:rsidR="002421A9">
        <w:t xml:space="preserve"> </w:t>
      </w:r>
      <w:r>
        <w:t xml:space="preserve">объединять предметы в группы: мебель, транспорт, одежда, обувь, растения, животные и т. д.  Уметь находить в группе предметов лишний — например, из группы «Одежда» убрать цветок.  Уметь высказывать свое мнение, построив законченное предложение.  Иметь элементарные представления об окружающем мире: о профессиях, о предметах живой и неживой природы, о правилах поведения в </w:t>
      </w:r>
      <w:r>
        <w:lastRenderedPageBreak/>
        <w:t>общественных местах</w:t>
      </w:r>
      <w:r w:rsidR="00780BA4">
        <w:t>.</w:t>
      </w:r>
      <w:r>
        <w:t xml:space="preserve"> Иметь пространственные представления</w:t>
      </w:r>
      <w:r w:rsidR="00780BA4">
        <w:t>:</w:t>
      </w:r>
      <w:r>
        <w:t xml:space="preserve"> право</w:t>
      </w:r>
      <w:r w:rsidR="00780BA4">
        <w:t>,</w:t>
      </w:r>
      <w:r>
        <w:t xml:space="preserve"> лево, вверх, вниз, пол, над, из-за, из-под чего-либо.  Уметь культурно общаться с другими детьми.  Слушать старших и выполнять их поручения. </w:t>
      </w:r>
    </w:p>
    <w:p w14:paraId="34D93456" w14:textId="77777777" w:rsidR="00780BA4" w:rsidRDefault="00B81687" w:rsidP="00E408FD">
      <w:pPr>
        <w:pStyle w:val="a3"/>
        <w:shd w:val="clear" w:color="auto" w:fill="FFFFFF"/>
      </w:pPr>
      <w:r w:rsidRPr="00780BA4">
        <w:rPr>
          <w:b/>
          <w:bCs/>
        </w:rPr>
        <w:t>Как правильно организовать дома рабочее место ученика?</w:t>
      </w:r>
    </w:p>
    <w:p w14:paraId="1D8F2FCD" w14:textId="77777777" w:rsidR="00780BA4" w:rsidRDefault="00B81687" w:rsidP="00E408FD">
      <w:pPr>
        <w:pStyle w:val="a3"/>
        <w:shd w:val="clear" w:color="auto" w:fill="FFFFFF"/>
      </w:pPr>
      <w:r w:rsidRPr="00780BA4">
        <w:t xml:space="preserve"> </w:t>
      </w:r>
      <w:r>
        <w:t>Купите первокласснику письменный стол. Тогда ребенок сможет с</w:t>
      </w:r>
      <w:r w:rsidR="00780BA4">
        <w:t>а</w:t>
      </w:r>
      <w:r>
        <w:t xml:space="preserve">м систематизировать и разложить в ящики стола учебные принадлежности и научится поддерживать порядок на рабочем месте. Лучше, если освещение будят слева. Занавески нужно отодвинуть в сторону - основной свет должен попадать через верхнюю треть окна. Можно купить первокласснику парту и стул с </w:t>
      </w:r>
      <w:proofErr w:type="spellStart"/>
      <w:r>
        <w:t>регулиру</w:t>
      </w:r>
      <w:r w:rsidR="00780BA4">
        <w:t>ю</w:t>
      </w:r>
      <w:r>
        <w:t>щейся</w:t>
      </w:r>
      <w:proofErr w:type="spellEnd"/>
      <w:r>
        <w:t xml:space="preserve"> высотой, а для школьных принадлежностей книжные полки. Приобретая мебель, обязательно учитывайте рост ребенка. При росте 1м - 1 м 15 см высота крышки стола над полом должна быть 46 см, </w:t>
      </w:r>
      <w:r w:rsidR="00780BA4">
        <w:t>а</w:t>
      </w:r>
      <w:r>
        <w:t xml:space="preserve"> высота сиденья стула - 26 см. При росте от 1 м 15 см до 1 м 30 см высота стола должна быть 52 см, а стула - 30 см. Важно, чтобы ноги ученика стояли на полу, спина прикасалась к спинке стула, а между крышкой парты и грудью ребенка могла пройти его ладонь. </w:t>
      </w:r>
    </w:p>
    <w:p w14:paraId="650307E5" w14:textId="77777777" w:rsidR="00780BA4" w:rsidRDefault="00B81687" w:rsidP="00E408FD">
      <w:pPr>
        <w:pStyle w:val="a3"/>
        <w:shd w:val="clear" w:color="auto" w:fill="FFFFFF"/>
      </w:pPr>
      <w:r>
        <w:t xml:space="preserve"> </w:t>
      </w:r>
    </w:p>
    <w:p w14:paraId="40859DEC" w14:textId="77777777" w:rsidR="00780BA4" w:rsidRDefault="00780BA4" w:rsidP="00E408FD">
      <w:pPr>
        <w:pStyle w:val="a3"/>
        <w:shd w:val="clear" w:color="auto" w:fill="FFFFFF"/>
      </w:pPr>
    </w:p>
    <w:p w14:paraId="696231A7" w14:textId="4052B8BA" w:rsidR="00780BA4" w:rsidRDefault="00B81687" w:rsidP="00E408FD">
      <w:pPr>
        <w:pStyle w:val="a3"/>
        <w:shd w:val="clear" w:color="auto" w:fill="FFFFFF"/>
      </w:pPr>
      <w:r w:rsidRPr="00780BA4">
        <w:rPr>
          <w:b/>
          <w:bCs/>
        </w:rPr>
        <w:t>Существуют ли особенности в режиме дня первоклассников?</w:t>
      </w:r>
    </w:p>
    <w:p w14:paraId="3CD92C39" w14:textId="77777777" w:rsidR="000D6A10" w:rsidRDefault="00B81687" w:rsidP="00E408FD">
      <w:pPr>
        <w:pStyle w:val="a3"/>
        <w:shd w:val="clear" w:color="auto" w:fill="FFFFFF"/>
      </w:pPr>
      <w:r>
        <w:t xml:space="preserve"> Безусловно, у первоклассников должен быть особый режим дня. Уроки длятся 35 минут, в середине учебного дня - большая динамическая перемена. Первое время в расписании первоклассников всего 3 урока, чтобы им легче было привыкать к новому виду деятельности - учебной. </w:t>
      </w:r>
      <w:r w:rsidR="000D6A10">
        <w:t>Примерный р</w:t>
      </w:r>
      <w:r>
        <w:t xml:space="preserve">ежим дня первоклассника: 7.00 - 7.10 </w:t>
      </w:r>
      <w:r w:rsidR="00780BA4">
        <w:t>–</w:t>
      </w:r>
      <w:r>
        <w:t xml:space="preserve"> подъем</w:t>
      </w:r>
      <w:r w:rsidR="00780BA4">
        <w:t>,</w:t>
      </w:r>
      <w:r>
        <w:t xml:space="preserve"> 7.10 - 7.30 - зарядка, умывание, уборка постели</w:t>
      </w:r>
      <w:r w:rsidR="000D6A10">
        <w:t>,</w:t>
      </w:r>
      <w:r>
        <w:t xml:space="preserve"> 7.30 - 7.50 </w:t>
      </w:r>
      <w:r w:rsidR="000D6A10">
        <w:t>–</w:t>
      </w:r>
      <w:r>
        <w:t xml:space="preserve"> завтрак</w:t>
      </w:r>
      <w:r w:rsidR="000D6A10">
        <w:t>,</w:t>
      </w:r>
      <w:r>
        <w:t xml:space="preserve"> 7.50 - 8.</w:t>
      </w:r>
      <w:r w:rsidR="00780BA4">
        <w:t>0</w:t>
      </w:r>
      <w:r>
        <w:t>0 - дорога в школу 8.</w:t>
      </w:r>
      <w:r w:rsidR="000D6A10">
        <w:t>0</w:t>
      </w:r>
      <w:r>
        <w:t>0 - 8.20 - подготовка к урокам</w:t>
      </w:r>
      <w:r w:rsidR="000D6A10">
        <w:t>,</w:t>
      </w:r>
      <w:r>
        <w:t xml:space="preserve"> 8.20 - 8.30 - утренняя зарядка до уроков</w:t>
      </w:r>
      <w:r w:rsidR="000D6A10">
        <w:t>,</w:t>
      </w:r>
      <w:r>
        <w:t xml:space="preserve"> 8.30 - 12.</w:t>
      </w:r>
      <w:r w:rsidR="000D6A10">
        <w:t>1</w:t>
      </w:r>
      <w:r>
        <w:t xml:space="preserve">0 </w:t>
      </w:r>
      <w:r w:rsidR="000D6A10">
        <w:t>–</w:t>
      </w:r>
      <w:r>
        <w:t xml:space="preserve"> уроки</w:t>
      </w:r>
      <w:r w:rsidR="000D6A10">
        <w:t>,</w:t>
      </w:r>
      <w:r>
        <w:t xml:space="preserve"> 12.10 - 13.10 </w:t>
      </w:r>
      <w:r w:rsidR="000D6A10">
        <w:t>–</w:t>
      </w:r>
      <w:r>
        <w:t xml:space="preserve"> прогулка</w:t>
      </w:r>
      <w:r w:rsidR="000D6A10">
        <w:t>,</w:t>
      </w:r>
      <w:r>
        <w:t xml:space="preserve"> 13.10 - 13.20 - подготовка к обеду</w:t>
      </w:r>
      <w:r w:rsidR="000D6A10">
        <w:t>,</w:t>
      </w:r>
      <w:r>
        <w:t xml:space="preserve"> 13.20 </w:t>
      </w:r>
      <w:r w:rsidR="000D6A10">
        <w:t>-</w:t>
      </w:r>
      <w:r>
        <w:t xml:space="preserve">14.00 </w:t>
      </w:r>
      <w:r w:rsidR="000D6A10">
        <w:t>–</w:t>
      </w:r>
      <w:r>
        <w:t xml:space="preserve"> обед</w:t>
      </w:r>
      <w:r w:rsidR="000D6A10">
        <w:t>,</w:t>
      </w:r>
      <w:r>
        <w:t xml:space="preserve"> 14.00 - 16.00 - отдых, дневной сон</w:t>
      </w:r>
      <w:r w:rsidR="000D6A10">
        <w:t>,</w:t>
      </w:r>
      <w:r>
        <w:t xml:space="preserve"> 16.00 - 17.00 - выполнение тренировочных упражнений</w:t>
      </w:r>
      <w:r w:rsidR="000D6A10">
        <w:t>,</w:t>
      </w:r>
      <w:r>
        <w:t xml:space="preserve"> 17.00 - 19.00 свободное время</w:t>
      </w:r>
      <w:r w:rsidR="000D6A10">
        <w:t>,</w:t>
      </w:r>
      <w:r>
        <w:t xml:space="preserve"> 19.00 - 19.30 </w:t>
      </w:r>
      <w:r w:rsidR="000D6A10">
        <w:t>–</w:t>
      </w:r>
      <w:r>
        <w:t xml:space="preserve"> ужин</w:t>
      </w:r>
      <w:r w:rsidR="000D6A10">
        <w:t>,</w:t>
      </w:r>
      <w:r>
        <w:t xml:space="preserve"> 19-30 - 20.З0 - свободное время</w:t>
      </w:r>
      <w:r w:rsidR="000D6A10">
        <w:t>,</w:t>
      </w:r>
      <w:r>
        <w:t xml:space="preserve"> 20.30 - 21.00 - подготовка ко сну, сон</w:t>
      </w:r>
      <w:r w:rsidR="000D6A10">
        <w:t>.</w:t>
      </w:r>
      <w:r>
        <w:t xml:space="preserve"> Следите, чтобы первоклассник соблюдал режим дня. Это поможет ребенку стать организованным. Можете внести в распорядок дня свои поправки, но основные режимные моменты лучше не менять. Они имеют важное значение для здоровья ребенка.</w:t>
      </w:r>
    </w:p>
    <w:p w14:paraId="109EB6F0" w14:textId="77777777" w:rsidR="000D6A10" w:rsidRDefault="00B81687" w:rsidP="00E408FD">
      <w:pPr>
        <w:pStyle w:val="a3"/>
        <w:shd w:val="clear" w:color="auto" w:fill="FFFFFF"/>
      </w:pPr>
      <w:r>
        <w:t xml:space="preserve"> </w:t>
      </w:r>
      <w:r w:rsidRPr="000D6A10">
        <w:rPr>
          <w:b/>
          <w:bCs/>
        </w:rPr>
        <w:t>Можно ли давать ребенку в школу деньги?</w:t>
      </w:r>
      <w:r>
        <w:t xml:space="preserve"> </w:t>
      </w:r>
    </w:p>
    <w:p w14:paraId="3855B011" w14:textId="77777777" w:rsidR="000D6A10" w:rsidRDefault="00B81687" w:rsidP="00E408FD">
      <w:pPr>
        <w:pStyle w:val="a3"/>
        <w:shd w:val="clear" w:color="auto" w:fill="FFFFFF"/>
      </w:pPr>
      <w:r>
        <w:t xml:space="preserve">Если вы считаете, что вашему ребенку недостаточно школьного питания, то дайте ему с собой яблоко или бутерброд. Первоклассники могут израсходовать полученные от вас денежные средства вовсе не на еду. Трата денег детьми этого возраста должна находиться под контролем родителей. </w:t>
      </w:r>
    </w:p>
    <w:p w14:paraId="08201C32" w14:textId="77777777" w:rsidR="000D6A10" w:rsidRDefault="00B81687" w:rsidP="00E408FD">
      <w:pPr>
        <w:pStyle w:val="a3"/>
        <w:shd w:val="clear" w:color="auto" w:fill="FFFFFF"/>
      </w:pPr>
      <w:r w:rsidRPr="000D6A10">
        <w:rPr>
          <w:b/>
          <w:bCs/>
        </w:rPr>
        <w:t>Есть ли в 1 классе домашние задания?</w:t>
      </w:r>
      <w:r>
        <w:t xml:space="preserve"> </w:t>
      </w:r>
    </w:p>
    <w:p w14:paraId="6B90A96D" w14:textId="5E2410AA" w:rsidR="000D6A10" w:rsidRDefault="00B81687" w:rsidP="00E408FD">
      <w:pPr>
        <w:pStyle w:val="a3"/>
        <w:shd w:val="clear" w:color="auto" w:fill="FFFFFF"/>
      </w:pPr>
      <w:r>
        <w:t>Домашних заданий в 1 классе нет. Однако если вы хотите сформировать у своего ребенка качественные навыки письма, чтения, счета, то не отказывайтесь от тренировочных упражнений, которые может предложить учитель.</w:t>
      </w:r>
    </w:p>
    <w:p w14:paraId="23786E16" w14:textId="77777777" w:rsidR="000D6A10" w:rsidRDefault="00B81687" w:rsidP="00E408FD">
      <w:pPr>
        <w:pStyle w:val="a3"/>
        <w:shd w:val="clear" w:color="auto" w:fill="FFFFFF"/>
      </w:pPr>
      <w:r>
        <w:t xml:space="preserve"> </w:t>
      </w:r>
      <w:r w:rsidRPr="000D6A10">
        <w:rPr>
          <w:b/>
          <w:bCs/>
        </w:rPr>
        <w:t>Можно ли носить в школу мобильный телефон?</w:t>
      </w:r>
      <w:r>
        <w:t xml:space="preserve"> </w:t>
      </w:r>
    </w:p>
    <w:p w14:paraId="428BF908" w14:textId="77777777" w:rsidR="000D6A10" w:rsidRDefault="00B81687" w:rsidP="00E408FD">
      <w:pPr>
        <w:pStyle w:val="a3"/>
        <w:shd w:val="clear" w:color="auto" w:fill="FFFFFF"/>
      </w:pPr>
      <w:r>
        <w:lastRenderedPageBreak/>
        <w:t>Это решение зависит от администрации учебного заведения. Мы не рекомендуем носить в школу мобильный телефон первоклассникам — велико искушение звонить маме по малейшему поводу или поиграть на уроке в электронную игру. Кроме того, дорогой телефон может возбудить нездоровый интерес одноклассников.</w:t>
      </w:r>
    </w:p>
    <w:p w14:paraId="5CFAF24C" w14:textId="18CBCB07" w:rsidR="00B5254A" w:rsidRDefault="00B81687" w:rsidP="00E408FD">
      <w:pPr>
        <w:pStyle w:val="a3"/>
        <w:shd w:val="clear" w:color="auto" w:fill="FFFFFF"/>
      </w:pPr>
      <w:r w:rsidRPr="000D6A10">
        <w:rPr>
          <w:b/>
          <w:bCs/>
        </w:rPr>
        <w:t xml:space="preserve"> Может ли реб</w:t>
      </w:r>
      <w:r w:rsidR="000D6A10">
        <w:rPr>
          <w:b/>
          <w:bCs/>
        </w:rPr>
        <w:t>е</w:t>
      </w:r>
      <w:r w:rsidRPr="000D6A10">
        <w:rPr>
          <w:b/>
          <w:bCs/>
        </w:rPr>
        <w:t>нок</w:t>
      </w:r>
      <w:r w:rsidR="000D6A10" w:rsidRPr="000D6A10">
        <w:rPr>
          <w:b/>
          <w:bCs/>
        </w:rPr>
        <w:t xml:space="preserve"> </w:t>
      </w:r>
      <w:r w:rsidRPr="000D6A10">
        <w:rPr>
          <w:b/>
          <w:bCs/>
        </w:rPr>
        <w:t>уходить один домой после уроков?</w:t>
      </w:r>
      <w:r>
        <w:t xml:space="preserve"> Ответственность за здоровье реб</w:t>
      </w:r>
      <w:r w:rsidR="00B5254A">
        <w:t>е</w:t>
      </w:r>
      <w:r>
        <w:t xml:space="preserve">нка вне школы вне учебное время несут его родители. Школа обеспечивает безопасность учащихся во время их пребывания в учебном заведении. Перед началом занятий учителя принимают учеников у родителей с рук на руки, по окончанию уроков </w:t>
      </w:r>
      <w:r w:rsidR="00B5254A">
        <w:t>и</w:t>
      </w:r>
      <w:r>
        <w:t>ли работы группы продл</w:t>
      </w:r>
      <w:r w:rsidR="000D6A10">
        <w:t>е</w:t>
      </w:r>
      <w:r>
        <w:t xml:space="preserve">нного дня педагоги отдают детей только их родителям или близким родственникам. </w:t>
      </w:r>
    </w:p>
    <w:p w14:paraId="369FFDC0" w14:textId="77777777" w:rsidR="00B5254A" w:rsidRDefault="00B81687" w:rsidP="00E408FD">
      <w:pPr>
        <w:pStyle w:val="a3"/>
        <w:shd w:val="clear" w:color="auto" w:fill="FFFFFF"/>
      </w:pPr>
      <w:r w:rsidRPr="00B5254A">
        <w:rPr>
          <w:b/>
          <w:bCs/>
        </w:rPr>
        <w:t>Как организовать помощь первокласснику в уч</w:t>
      </w:r>
      <w:r w:rsidR="00B5254A" w:rsidRPr="00B5254A">
        <w:rPr>
          <w:b/>
          <w:bCs/>
        </w:rPr>
        <w:t>е</w:t>
      </w:r>
      <w:r w:rsidRPr="00B5254A">
        <w:rPr>
          <w:b/>
          <w:bCs/>
        </w:rPr>
        <w:t>бе?</w:t>
      </w:r>
      <w:r>
        <w:t xml:space="preserve"> </w:t>
      </w:r>
    </w:p>
    <w:p w14:paraId="0B35985D" w14:textId="77777777" w:rsidR="00B5254A" w:rsidRDefault="00B81687" w:rsidP="00E408FD">
      <w:pPr>
        <w:pStyle w:val="a3"/>
        <w:shd w:val="clear" w:color="auto" w:fill="FFFFFF"/>
      </w:pPr>
      <w:r>
        <w:t>1. Следите за тем, чтобы реб</w:t>
      </w:r>
      <w:r w:rsidR="00B5254A">
        <w:t>е</w:t>
      </w:r>
      <w:r>
        <w:t>нок занимался в одно и то же время и придерживался режима д</w:t>
      </w:r>
      <w:r w:rsidR="00B5254A">
        <w:t>ня</w:t>
      </w:r>
      <w:r>
        <w:t xml:space="preserve">. </w:t>
      </w:r>
    </w:p>
    <w:p w14:paraId="454CCEEF" w14:textId="77777777" w:rsidR="00B5254A" w:rsidRDefault="00B81687" w:rsidP="00E408FD">
      <w:pPr>
        <w:pStyle w:val="a3"/>
        <w:shd w:val="clear" w:color="auto" w:fill="FFFFFF"/>
      </w:pPr>
      <w:r>
        <w:t>2. Не отчаивайтесь, если у реб</w:t>
      </w:r>
      <w:r w:rsidR="00B5254A">
        <w:t>е</w:t>
      </w:r>
      <w:r>
        <w:t>нка не сразу получается так, как вам хочется. Вспомните свои переживания в 1 классе.</w:t>
      </w:r>
    </w:p>
    <w:p w14:paraId="28EEAEBF" w14:textId="7F81E732" w:rsidR="00B5254A" w:rsidRDefault="00B81687" w:rsidP="00E408FD">
      <w:pPr>
        <w:pStyle w:val="a3"/>
        <w:shd w:val="clear" w:color="auto" w:fill="FFFFFF"/>
      </w:pPr>
      <w:r>
        <w:t xml:space="preserve"> 3. Научитесь точно ставить перед реб</w:t>
      </w:r>
      <w:r w:rsidR="00B5254A">
        <w:t>е</w:t>
      </w:r>
      <w:r>
        <w:t>нком учебную задачу, но не более одной, ведь ему трудно удерживать внимание на нескольких объектах. Например:</w:t>
      </w:r>
      <w:r w:rsidR="00DC04A3">
        <w:t xml:space="preserve"> </w:t>
      </w:r>
      <w:proofErr w:type="gramStart"/>
      <w:r w:rsidR="00DC04A3">
        <w:t>«</w:t>
      </w:r>
      <w:r>
        <w:t xml:space="preserve"> </w:t>
      </w:r>
      <w:r w:rsidR="00DC04A3">
        <w:t>П</w:t>
      </w:r>
      <w:r>
        <w:t>остарайся</w:t>
      </w:r>
      <w:proofErr w:type="gramEnd"/>
      <w:r>
        <w:t xml:space="preserve"> плавно соединить слоги в слова</w:t>
      </w:r>
      <w:r w:rsidR="00DC04A3">
        <w:t>»</w:t>
      </w:r>
      <w:r>
        <w:t xml:space="preserve">, </w:t>
      </w:r>
      <w:r w:rsidR="00DC04A3">
        <w:t>«П</w:t>
      </w:r>
      <w:r>
        <w:t>опробуй аккуратно написать новую букву</w:t>
      </w:r>
      <w:r w:rsidR="00DC04A3">
        <w:t>»</w:t>
      </w:r>
      <w:r>
        <w:t xml:space="preserve"> и т.д. </w:t>
      </w:r>
    </w:p>
    <w:p w14:paraId="4B3E69A8" w14:textId="77777777" w:rsidR="00B5254A" w:rsidRDefault="00B81687" w:rsidP="00E408FD">
      <w:pPr>
        <w:pStyle w:val="a3"/>
        <w:shd w:val="clear" w:color="auto" w:fill="FFFFFF"/>
      </w:pPr>
      <w:r>
        <w:t xml:space="preserve">4. Главным для учебных тренировок является положительный эмоциональный настрой, создание ситуации успеха, при которой обязательно будет достигнут качественно новый результат. </w:t>
      </w:r>
    </w:p>
    <w:p w14:paraId="52917B2B" w14:textId="77777777" w:rsidR="00DC04A3" w:rsidRDefault="00B81687" w:rsidP="00E408FD">
      <w:pPr>
        <w:pStyle w:val="a3"/>
        <w:shd w:val="clear" w:color="auto" w:fill="FFFFFF"/>
      </w:pPr>
      <w:r>
        <w:t>5. Никогда и ни с кем не сравнивайте своего реб</w:t>
      </w:r>
      <w:r w:rsidR="00B5254A">
        <w:t>е</w:t>
      </w:r>
      <w:r>
        <w:t>нка, ведь он – личность. Личностно</w:t>
      </w:r>
      <w:r w:rsidR="00B5254A">
        <w:t>-</w:t>
      </w:r>
      <w:r>
        <w:t xml:space="preserve"> ориентированный подход к обучению и воспитанию реб</w:t>
      </w:r>
      <w:r w:rsidR="00B5254A">
        <w:t>е</w:t>
      </w:r>
      <w:r>
        <w:t>нка предполагает изучение его личных успехов, его личного роста относительно самого себя. Поддержите реб</w:t>
      </w:r>
      <w:r w:rsidR="00B5254A">
        <w:t>е</w:t>
      </w:r>
      <w:r>
        <w:t xml:space="preserve">нка в трудной ситуации словами: </w:t>
      </w:r>
      <w:r w:rsidR="00DC04A3">
        <w:t>«</w:t>
      </w:r>
      <w:r>
        <w:t>Я уверена, что у тебя вс</w:t>
      </w:r>
      <w:r w:rsidR="00DC04A3">
        <w:t>е</w:t>
      </w:r>
      <w:r>
        <w:t xml:space="preserve"> получится. Организуйте действенную помощь первокласснику. Например, покажите ему, как аккуратно вырезать сигнальные карточки для работы в классе, которые помогут учителю своевременно предотвратить появление грубых ошибок у вашего ребенка при усвоении им основных понятий по учебным предметам.</w:t>
      </w:r>
    </w:p>
    <w:p w14:paraId="7452AE71" w14:textId="422D213D" w:rsidR="00BF3EFC" w:rsidRDefault="00B81687" w:rsidP="00985C73">
      <w:pPr>
        <w:pStyle w:val="a3"/>
        <w:shd w:val="clear" w:color="auto" w:fill="FFFFFF"/>
      </w:pPr>
      <w:r>
        <w:t xml:space="preserve"> 7. Приучайте ребенка ежедневно собирать портфель, лучше накануне вечером, но не делайте это за него. </w:t>
      </w:r>
    </w:p>
    <w:p w14:paraId="5C9F7CFD" w14:textId="6D8ADE82" w:rsidR="00333B75" w:rsidRPr="00333B75" w:rsidRDefault="00333B75" w:rsidP="00333B75"/>
    <w:p w14:paraId="684CB3A9" w14:textId="64FF5CA9" w:rsidR="00C9332F" w:rsidRPr="00985C73" w:rsidRDefault="00C9332F" w:rsidP="00C9332F">
      <w:pPr>
        <w:pStyle w:val="c2"/>
        <w:rPr>
          <w:rFonts w:ascii="Arial" w:hAnsi="Arial" w:cs="Arial"/>
          <w:color w:val="FF0000"/>
        </w:rPr>
      </w:pPr>
      <w:proofErr w:type="gramStart"/>
      <w:r w:rsidRPr="00985C73">
        <w:rPr>
          <w:rStyle w:val="c1"/>
          <w:rFonts w:ascii="Arial" w:hAnsi="Arial" w:cs="Arial"/>
          <w:color w:val="FF0000"/>
        </w:rPr>
        <w:t>Жела</w:t>
      </w:r>
      <w:r w:rsidR="00115131">
        <w:rPr>
          <w:rStyle w:val="c1"/>
          <w:rFonts w:ascii="Arial" w:hAnsi="Arial" w:cs="Arial"/>
          <w:color w:val="FF0000"/>
        </w:rPr>
        <w:t xml:space="preserve">ем </w:t>
      </w:r>
      <w:r w:rsidRPr="00985C73">
        <w:rPr>
          <w:rStyle w:val="c1"/>
          <w:rFonts w:ascii="Arial" w:hAnsi="Arial" w:cs="Arial"/>
          <w:color w:val="FF0000"/>
        </w:rPr>
        <w:t xml:space="preserve"> </w:t>
      </w:r>
      <w:r w:rsidRPr="00985C73">
        <w:rPr>
          <w:rStyle w:val="c1"/>
          <w:rFonts w:ascii="Arial" w:hAnsi="Arial" w:cs="Arial"/>
          <w:color w:val="FF0000"/>
        </w:rPr>
        <w:t>Вам</w:t>
      </w:r>
      <w:proofErr w:type="gramEnd"/>
      <w:r w:rsidRPr="00985C73">
        <w:rPr>
          <w:rStyle w:val="c1"/>
          <w:rFonts w:ascii="Arial" w:hAnsi="Arial" w:cs="Arial"/>
          <w:color w:val="FF0000"/>
        </w:rPr>
        <w:t xml:space="preserve"> </w:t>
      </w:r>
      <w:r w:rsidRPr="00985C73">
        <w:rPr>
          <w:rStyle w:val="c1"/>
          <w:rFonts w:ascii="Arial" w:hAnsi="Arial" w:cs="Arial"/>
          <w:color w:val="FF0000"/>
        </w:rPr>
        <w:t>успехов в нашем общем, таком нелегком, но одновременно радостном труде!</w:t>
      </w:r>
    </w:p>
    <w:p w14:paraId="61954ED5" w14:textId="77777777" w:rsidR="00C9332F" w:rsidRPr="00985C73" w:rsidRDefault="00C9332F" w:rsidP="00C9332F">
      <w:pPr>
        <w:rPr>
          <w:rFonts w:ascii="Arial" w:hAnsi="Arial" w:cs="Arial"/>
          <w:color w:val="FF0000"/>
          <w:sz w:val="24"/>
          <w:szCs w:val="24"/>
        </w:rPr>
      </w:pPr>
    </w:p>
    <w:p w14:paraId="65F2D644" w14:textId="39622AEF" w:rsidR="00333B75" w:rsidRPr="00985C73" w:rsidRDefault="00333B75" w:rsidP="00333B75">
      <w:pPr>
        <w:rPr>
          <w:rFonts w:ascii="Times New Roman" w:hAnsi="Times New Roman" w:cs="Times New Roman"/>
          <w:sz w:val="24"/>
          <w:szCs w:val="24"/>
        </w:rPr>
      </w:pPr>
      <w:r w:rsidRPr="00985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85C73" w:rsidRPr="00985C73">
        <w:rPr>
          <w:rFonts w:ascii="Times New Roman" w:hAnsi="Times New Roman" w:cs="Times New Roman"/>
          <w:sz w:val="24"/>
          <w:szCs w:val="24"/>
        </w:rPr>
        <w:t>Педагог-психолог Медведева Г.А.</w:t>
      </w:r>
      <w:r w:rsidRPr="00985C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333B75" w:rsidRPr="00985C73" w:rsidSect="00BF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4334F" w14:textId="77777777" w:rsidR="00DB1E63" w:rsidRDefault="00DB1E63" w:rsidP="00DB1E63">
      <w:pPr>
        <w:spacing w:after="0" w:line="240" w:lineRule="auto"/>
      </w:pPr>
      <w:r>
        <w:separator/>
      </w:r>
    </w:p>
  </w:endnote>
  <w:endnote w:type="continuationSeparator" w:id="0">
    <w:p w14:paraId="12D5254C" w14:textId="77777777" w:rsidR="00DB1E63" w:rsidRDefault="00DB1E63" w:rsidP="00DB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91B17" w14:textId="77777777" w:rsidR="00DB1E63" w:rsidRDefault="00DB1E63" w:rsidP="00DB1E63">
      <w:pPr>
        <w:spacing w:after="0" w:line="240" w:lineRule="auto"/>
      </w:pPr>
      <w:r>
        <w:separator/>
      </w:r>
    </w:p>
  </w:footnote>
  <w:footnote w:type="continuationSeparator" w:id="0">
    <w:p w14:paraId="5C84DE23" w14:textId="77777777" w:rsidR="00DB1E63" w:rsidRDefault="00DB1E63" w:rsidP="00DB1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20166"/>
    <w:multiLevelType w:val="multilevel"/>
    <w:tmpl w:val="B31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FD"/>
    <w:rsid w:val="000016F4"/>
    <w:rsid w:val="000055C2"/>
    <w:rsid w:val="000058E1"/>
    <w:rsid w:val="00005CC7"/>
    <w:rsid w:val="0000634F"/>
    <w:rsid w:val="00007E38"/>
    <w:rsid w:val="00007EB1"/>
    <w:rsid w:val="000108A6"/>
    <w:rsid w:val="00020298"/>
    <w:rsid w:val="0002230F"/>
    <w:rsid w:val="00022D9F"/>
    <w:rsid w:val="0002537B"/>
    <w:rsid w:val="00031CEB"/>
    <w:rsid w:val="00031FC7"/>
    <w:rsid w:val="0003475F"/>
    <w:rsid w:val="00035287"/>
    <w:rsid w:val="00040FBE"/>
    <w:rsid w:val="00043A89"/>
    <w:rsid w:val="0004754F"/>
    <w:rsid w:val="000621AA"/>
    <w:rsid w:val="00066959"/>
    <w:rsid w:val="0007062F"/>
    <w:rsid w:val="00071869"/>
    <w:rsid w:val="00071AC0"/>
    <w:rsid w:val="0007656A"/>
    <w:rsid w:val="00076731"/>
    <w:rsid w:val="000837ED"/>
    <w:rsid w:val="00085642"/>
    <w:rsid w:val="0008778D"/>
    <w:rsid w:val="00090549"/>
    <w:rsid w:val="00093329"/>
    <w:rsid w:val="00094017"/>
    <w:rsid w:val="00094DAB"/>
    <w:rsid w:val="00095F7C"/>
    <w:rsid w:val="000A0DF2"/>
    <w:rsid w:val="000A1646"/>
    <w:rsid w:val="000A38D1"/>
    <w:rsid w:val="000A4D6A"/>
    <w:rsid w:val="000B0D59"/>
    <w:rsid w:val="000B1253"/>
    <w:rsid w:val="000B25C0"/>
    <w:rsid w:val="000B3A0D"/>
    <w:rsid w:val="000B497D"/>
    <w:rsid w:val="000B4DD5"/>
    <w:rsid w:val="000B5975"/>
    <w:rsid w:val="000B5DA8"/>
    <w:rsid w:val="000B7236"/>
    <w:rsid w:val="000C4114"/>
    <w:rsid w:val="000C75DD"/>
    <w:rsid w:val="000D3291"/>
    <w:rsid w:val="000D4785"/>
    <w:rsid w:val="000D4B1C"/>
    <w:rsid w:val="000D6A10"/>
    <w:rsid w:val="000E300D"/>
    <w:rsid w:val="000E512F"/>
    <w:rsid w:val="000E5471"/>
    <w:rsid w:val="000E56C1"/>
    <w:rsid w:val="000E59B0"/>
    <w:rsid w:val="000E62EF"/>
    <w:rsid w:val="000E6EA3"/>
    <w:rsid w:val="000E7488"/>
    <w:rsid w:val="000E77C1"/>
    <w:rsid w:val="000F325B"/>
    <w:rsid w:val="000F511F"/>
    <w:rsid w:val="001019EA"/>
    <w:rsid w:val="00101EEC"/>
    <w:rsid w:val="00103BE4"/>
    <w:rsid w:val="001045F5"/>
    <w:rsid w:val="00105985"/>
    <w:rsid w:val="00105E86"/>
    <w:rsid w:val="00106004"/>
    <w:rsid w:val="001071C0"/>
    <w:rsid w:val="0011181D"/>
    <w:rsid w:val="00113959"/>
    <w:rsid w:val="00115131"/>
    <w:rsid w:val="001200D7"/>
    <w:rsid w:val="0012088A"/>
    <w:rsid w:val="00130359"/>
    <w:rsid w:val="00135A0B"/>
    <w:rsid w:val="00136A71"/>
    <w:rsid w:val="0014619D"/>
    <w:rsid w:val="00150C71"/>
    <w:rsid w:val="00154109"/>
    <w:rsid w:val="001541C0"/>
    <w:rsid w:val="0015428C"/>
    <w:rsid w:val="001553D6"/>
    <w:rsid w:val="0015690E"/>
    <w:rsid w:val="00157EFA"/>
    <w:rsid w:val="00163009"/>
    <w:rsid w:val="00166CDB"/>
    <w:rsid w:val="00170081"/>
    <w:rsid w:val="00172123"/>
    <w:rsid w:val="00172F4F"/>
    <w:rsid w:val="001735AE"/>
    <w:rsid w:val="00174010"/>
    <w:rsid w:val="00175B65"/>
    <w:rsid w:val="00177104"/>
    <w:rsid w:val="00182FED"/>
    <w:rsid w:val="00183070"/>
    <w:rsid w:val="00184831"/>
    <w:rsid w:val="00184D66"/>
    <w:rsid w:val="00192F1C"/>
    <w:rsid w:val="00192FFA"/>
    <w:rsid w:val="00194D72"/>
    <w:rsid w:val="00194F4B"/>
    <w:rsid w:val="001A63C1"/>
    <w:rsid w:val="001B1435"/>
    <w:rsid w:val="001B23B1"/>
    <w:rsid w:val="001B250E"/>
    <w:rsid w:val="001B3C9D"/>
    <w:rsid w:val="001B53F7"/>
    <w:rsid w:val="001C2C1F"/>
    <w:rsid w:val="001C2E75"/>
    <w:rsid w:val="001C58D6"/>
    <w:rsid w:val="001D0915"/>
    <w:rsid w:val="001D0E60"/>
    <w:rsid w:val="001D22F8"/>
    <w:rsid w:val="001D6598"/>
    <w:rsid w:val="001D74A0"/>
    <w:rsid w:val="001E1038"/>
    <w:rsid w:val="001E1D35"/>
    <w:rsid w:val="001F1665"/>
    <w:rsid w:val="001F2BFC"/>
    <w:rsid w:val="001F390A"/>
    <w:rsid w:val="001F5E0E"/>
    <w:rsid w:val="001F66C7"/>
    <w:rsid w:val="001F7FD7"/>
    <w:rsid w:val="0020136A"/>
    <w:rsid w:val="00207B43"/>
    <w:rsid w:val="00210D8B"/>
    <w:rsid w:val="002115F8"/>
    <w:rsid w:val="0022066E"/>
    <w:rsid w:val="00221227"/>
    <w:rsid w:val="00222FE0"/>
    <w:rsid w:val="002246BB"/>
    <w:rsid w:val="00231468"/>
    <w:rsid w:val="002378D8"/>
    <w:rsid w:val="00237AE8"/>
    <w:rsid w:val="00240180"/>
    <w:rsid w:val="002421A9"/>
    <w:rsid w:val="00242C5F"/>
    <w:rsid w:val="00243372"/>
    <w:rsid w:val="00245429"/>
    <w:rsid w:val="00251CA3"/>
    <w:rsid w:val="00251EA8"/>
    <w:rsid w:val="002524D2"/>
    <w:rsid w:val="0025333E"/>
    <w:rsid w:val="002540A2"/>
    <w:rsid w:val="00255FDC"/>
    <w:rsid w:val="002607EF"/>
    <w:rsid w:val="00260B60"/>
    <w:rsid w:val="00260FAE"/>
    <w:rsid w:val="00265DD8"/>
    <w:rsid w:val="00267312"/>
    <w:rsid w:val="0027194F"/>
    <w:rsid w:val="00271A05"/>
    <w:rsid w:val="002753FA"/>
    <w:rsid w:val="00277B97"/>
    <w:rsid w:val="00281BDA"/>
    <w:rsid w:val="00281FED"/>
    <w:rsid w:val="0028292A"/>
    <w:rsid w:val="00284A41"/>
    <w:rsid w:val="002852D7"/>
    <w:rsid w:val="0028613E"/>
    <w:rsid w:val="00287899"/>
    <w:rsid w:val="0029297D"/>
    <w:rsid w:val="002939D8"/>
    <w:rsid w:val="00296ACB"/>
    <w:rsid w:val="002A07D8"/>
    <w:rsid w:val="002A46D4"/>
    <w:rsid w:val="002B4040"/>
    <w:rsid w:val="002B52FF"/>
    <w:rsid w:val="002B7898"/>
    <w:rsid w:val="002C5CD8"/>
    <w:rsid w:val="002D142A"/>
    <w:rsid w:val="002D16E8"/>
    <w:rsid w:val="002D78D4"/>
    <w:rsid w:val="002E7BE7"/>
    <w:rsid w:val="002F5B42"/>
    <w:rsid w:val="00301A8D"/>
    <w:rsid w:val="00302173"/>
    <w:rsid w:val="0030580F"/>
    <w:rsid w:val="00305993"/>
    <w:rsid w:val="00305F53"/>
    <w:rsid w:val="00306484"/>
    <w:rsid w:val="00306C7D"/>
    <w:rsid w:val="003079D8"/>
    <w:rsid w:val="00307F62"/>
    <w:rsid w:val="0031656F"/>
    <w:rsid w:val="00316802"/>
    <w:rsid w:val="0032004C"/>
    <w:rsid w:val="00321966"/>
    <w:rsid w:val="0032199F"/>
    <w:rsid w:val="00322271"/>
    <w:rsid w:val="0032329A"/>
    <w:rsid w:val="00327CA0"/>
    <w:rsid w:val="003309D9"/>
    <w:rsid w:val="00330FE1"/>
    <w:rsid w:val="003327A4"/>
    <w:rsid w:val="00332820"/>
    <w:rsid w:val="0033283E"/>
    <w:rsid w:val="00333612"/>
    <w:rsid w:val="00333B75"/>
    <w:rsid w:val="00335384"/>
    <w:rsid w:val="00336E64"/>
    <w:rsid w:val="003406BA"/>
    <w:rsid w:val="00343AF7"/>
    <w:rsid w:val="00344B1F"/>
    <w:rsid w:val="0034706E"/>
    <w:rsid w:val="003510FB"/>
    <w:rsid w:val="00351CFE"/>
    <w:rsid w:val="00352814"/>
    <w:rsid w:val="00353ECD"/>
    <w:rsid w:val="00355887"/>
    <w:rsid w:val="0035633B"/>
    <w:rsid w:val="003564A6"/>
    <w:rsid w:val="00357173"/>
    <w:rsid w:val="003620D6"/>
    <w:rsid w:val="00365986"/>
    <w:rsid w:val="003675E4"/>
    <w:rsid w:val="003725E7"/>
    <w:rsid w:val="00373DF8"/>
    <w:rsid w:val="0037495D"/>
    <w:rsid w:val="003761BA"/>
    <w:rsid w:val="00377454"/>
    <w:rsid w:val="00377916"/>
    <w:rsid w:val="00377E02"/>
    <w:rsid w:val="003817FB"/>
    <w:rsid w:val="00381BB7"/>
    <w:rsid w:val="003840DB"/>
    <w:rsid w:val="00387638"/>
    <w:rsid w:val="003902DC"/>
    <w:rsid w:val="003907C3"/>
    <w:rsid w:val="003918FC"/>
    <w:rsid w:val="0039289C"/>
    <w:rsid w:val="003A2283"/>
    <w:rsid w:val="003A31FB"/>
    <w:rsid w:val="003A48F8"/>
    <w:rsid w:val="003A4E33"/>
    <w:rsid w:val="003A72C4"/>
    <w:rsid w:val="003A7FB9"/>
    <w:rsid w:val="003B2A04"/>
    <w:rsid w:val="003B4681"/>
    <w:rsid w:val="003B4A6E"/>
    <w:rsid w:val="003B592D"/>
    <w:rsid w:val="003B68B1"/>
    <w:rsid w:val="003B7CFC"/>
    <w:rsid w:val="003C0EE1"/>
    <w:rsid w:val="003C5427"/>
    <w:rsid w:val="003D4487"/>
    <w:rsid w:val="003D4D1A"/>
    <w:rsid w:val="003D5A23"/>
    <w:rsid w:val="003E6806"/>
    <w:rsid w:val="003F6450"/>
    <w:rsid w:val="004019AC"/>
    <w:rsid w:val="00401BBF"/>
    <w:rsid w:val="0040319C"/>
    <w:rsid w:val="004056AE"/>
    <w:rsid w:val="004102D2"/>
    <w:rsid w:val="00415EE6"/>
    <w:rsid w:val="00415F14"/>
    <w:rsid w:val="004169FC"/>
    <w:rsid w:val="00417595"/>
    <w:rsid w:val="004218BB"/>
    <w:rsid w:val="004225EC"/>
    <w:rsid w:val="004232D6"/>
    <w:rsid w:val="00423961"/>
    <w:rsid w:val="0042485C"/>
    <w:rsid w:val="00424B80"/>
    <w:rsid w:val="00424C0F"/>
    <w:rsid w:val="004252E2"/>
    <w:rsid w:val="00425DCA"/>
    <w:rsid w:val="004272B1"/>
    <w:rsid w:val="00431CA0"/>
    <w:rsid w:val="0043621D"/>
    <w:rsid w:val="00437050"/>
    <w:rsid w:val="00437873"/>
    <w:rsid w:val="00441767"/>
    <w:rsid w:val="00445B5E"/>
    <w:rsid w:val="00446E8D"/>
    <w:rsid w:val="00450748"/>
    <w:rsid w:val="00455836"/>
    <w:rsid w:val="00455B3B"/>
    <w:rsid w:val="0046080A"/>
    <w:rsid w:val="00460850"/>
    <w:rsid w:val="004624D6"/>
    <w:rsid w:val="00462DCE"/>
    <w:rsid w:val="00464FF7"/>
    <w:rsid w:val="00466F08"/>
    <w:rsid w:val="004678FA"/>
    <w:rsid w:val="00467CB6"/>
    <w:rsid w:val="00472722"/>
    <w:rsid w:val="00473EA5"/>
    <w:rsid w:val="00473F5D"/>
    <w:rsid w:val="00474AE1"/>
    <w:rsid w:val="00475FA6"/>
    <w:rsid w:val="0047770C"/>
    <w:rsid w:val="00481C7F"/>
    <w:rsid w:val="0048591F"/>
    <w:rsid w:val="00485D1D"/>
    <w:rsid w:val="00490592"/>
    <w:rsid w:val="0049188C"/>
    <w:rsid w:val="004A2F38"/>
    <w:rsid w:val="004B098B"/>
    <w:rsid w:val="004B24CE"/>
    <w:rsid w:val="004B32F0"/>
    <w:rsid w:val="004B5516"/>
    <w:rsid w:val="004C25D1"/>
    <w:rsid w:val="004C4800"/>
    <w:rsid w:val="004C5518"/>
    <w:rsid w:val="004C7256"/>
    <w:rsid w:val="004C7328"/>
    <w:rsid w:val="004D17DA"/>
    <w:rsid w:val="004D331B"/>
    <w:rsid w:val="004D514B"/>
    <w:rsid w:val="004D68AB"/>
    <w:rsid w:val="004D7497"/>
    <w:rsid w:val="004D75D9"/>
    <w:rsid w:val="004E39C6"/>
    <w:rsid w:val="004F0CF1"/>
    <w:rsid w:val="004F6175"/>
    <w:rsid w:val="0050057B"/>
    <w:rsid w:val="00504EB1"/>
    <w:rsid w:val="005050CB"/>
    <w:rsid w:val="00505B36"/>
    <w:rsid w:val="00514548"/>
    <w:rsid w:val="00516B24"/>
    <w:rsid w:val="00523499"/>
    <w:rsid w:val="005254EB"/>
    <w:rsid w:val="00531627"/>
    <w:rsid w:val="005332CD"/>
    <w:rsid w:val="00533504"/>
    <w:rsid w:val="005363CE"/>
    <w:rsid w:val="00537720"/>
    <w:rsid w:val="00550230"/>
    <w:rsid w:val="00551046"/>
    <w:rsid w:val="005513EC"/>
    <w:rsid w:val="00556394"/>
    <w:rsid w:val="00560F8C"/>
    <w:rsid w:val="005614B5"/>
    <w:rsid w:val="0056427C"/>
    <w:rsid w:val="00565459"/>
    <w:rsid w:val="00566D72"/>
    <w:rsid w:val="00567860"/>
    <w:rsid w:val="005753FA"/>
    <w:rsid w:val="0057609E"/>
    <w:rsid w:val="00577A5C"/>
    <w:rsid w:val="00582E5C"/>
    <w:rsid w:val="005830D3"/>
    <w:rsid w:val="0059023A"/>
    <w:rsid w:val="00590515"/>
    <w:rsid w:val="00592E85"/>
    <w:rsid w:val="00593377"/>
    <w:rsid w:val="00596D18"/>
    <w:rsid w:val="005A06C3"/>
    <w:rsid w:val="005A4F31"/>
    <w:rsid w:val="005A56E2"/>
    <w:rsid w:val="005B1E3C"/>
    <w:rsid w:val="005B32C0"/>
    <w:rsid w:val="005B4CE7"/>
    <w:rsid w:val="005C00CD"/>
    <w:rsid w:val="005C0D61"/>
    <w:rsid w:val="005D14CA"/>
    <w:rsid w:val="005D654D"/>
    <w:rsid w:val="005D7697"/>
    <w:rsid w:val="005E09F2"/>
    <w:rsid w:val="005E48F3"/>
    <w:rsid w:val="005E4A8C"/>
    <w:rsid w:val="005E4CCC"/>
    <w:rsid w:val="005E5371"/>
    <w:rsid w:val="005E54B6"/>
    <w:rsid w:val="005F3897"/>
    <w:rsid w:val="005F4056"/>
    <w:rsid w:val="005F4383"/>
    <w:rsid w:val="006005AD"/>
    <w:rsid w:val="00602267"/>
    <w:rsid w:val="00605A9A"/>
    <w:rsid w:val="0061158C"/>
    <w:rsid w:val="0061193F"/>
    <w:rsid w:val="006144E7"/>
    <w:rsid w:val="0061615B"/>
    <w:rsid w:val="00616AEC"/>
    <w:rsid w:val="00621BA5"/>
    <w:rsid w:val="00625E00"/>
    <w:rsid w:val="00633AD6"/>
    <w:rsid w:val="0063601E"/>
    <w:rsid w:val="00637239"/>
    <w:rsid w:val="006412C4"/>
    <w:rsid w:val="00641695"/>
    <w:rsid w:val="006419FC"/>
    <w:rsid w:val="00644B98"/>
    <w:rsid w:val="00646A97"/>
    <w:rsid w:val="00651D65"/>
    <w:rsid w:val="00653D34"/>
    <w:rsid w:val="00657AE2"/>
    <w:rsid w:val="00661472"/>
    <w:rsid w:val="00661BFE"/>
    <w:rsid w:val="006658F7"/>
    <w:rsid w:val="00683B0A"/>
    <w:rsid w:val="00684E99"/>
    <w:rsid w:val="00690B67"/>
    <w:rsid w:val="00695EA0"/>
    <w:rsid w:val="006A087F"/>
    <w:rsid w:val="006A3445"/>
    <w:rsid w:val="006A4D2E"/>
    <w:rsid w:val="006A5D6B"/>
    <w:rsid w:val="006A6C95"/>
    <w:rsid w:val="006A744A"/>
    <w:rsid w:val="006A7E63"/>
    <w:rsid w:val="006B0071"/>
    <w:rsid w:val="006B3512"/>
    <w:rsid w:val="006C2C2F"/>
    <w:rsid w:val="006C4556"/>
    <w:rsid w:val="006D1C33"/>
    <w:rsid w:val="006D5F81"/>
    <w:rsid w:val="006E575F"/>
    <w:rsid w:val="006E78E3"/>
    <w:rsid w:val="006F37A9"/>
    <w:rsid w:val="006F3DB5"/>
    <w:rsid w:val="006F4602"/>
    <w:rsid w:val="006F518E"/>
    <w:rsid w:val="006F5676"/>
    <w:rsid w:val="006F6241"/>
    <w:rsid w:val="006F744A"/>
    <w:rsid w:val="00702F66"/>
    <w:rsid w:val="00706A09"/>
    <w:rsid w:val="0070789A"/>
    <w:rsid w:val="007100C9"/>
    <w:rsid w:val="0071089B"/>
    <w:rsid w:val="00711030"/>
    <w:rsid w:val="007150E9"/>
    <w:rsid w:val="007166E6"/>
    <w:rsid w:val="00716E5F"/>
    <w:rsid w:val="00717594"/>
    <w:rsid w:val="0071774A"/>
    <w:rsid w:val="00724382"/>
    <w:rsid w:val="00724574"/>
    <w:rsid w:val="0072527F"/>
    <w:rsid w:val="00725FC7"/>
    <w:rsid w:val="00725FFE"/>
    <w:rsid w:val="007303D7"/>
    <w:rsid w:val="00730FEA"/>
    <w:rsid w:val="007374A3"/>
    <w:rsid w:val="00742370"/>
    <w:rsid w:val="0074594E"/>
    <w:rsid w:val="00745B3E"/>
    <w:rsid w:val="00747074"/>
    <w:rsid w:val="007475E6"/>
    <w:rsid w:val="00750FAC"/>
    <w:rsid w:val="0075268B"/>
    <w:rsid w:val="00752A04"/>
    <w:rsid w:val="007549FE"/>
    <w:rsid w:val="007562BD"/>
    <w:rsid w:val="0075791F"/>
    <w:rsid w:val="00757E10"/>
    <w:rsid w:val="00762DEB"/>
    <w:rsid w:val="00763AD8"/>
    <w:rsid w:val="00764500"/>
    <w:rsid w:val="00764FC8"/>
    <w:rsid w:val="00767A77"/>
    <w:rsid w:val="007715F1"/>
    <w:rsid w:val="007724F9"/>
    <w:rsid w:val="00772F21"/>
    <w:rsid w:val="00774FF6"/>
    <w:rsid w:val="0077671B"/>
    <w:rsid w:val="0078038B"/>
    <w:rsid w:val="00780BA4"/>
    <w:rsid w:val="007854F1"/>
    <w:rsid w:val="007910B5"/>
    <w:rsid w:val="007919B7"/>
    <w:rsid w:val="00791C43"/>
    <w:rsid w:val="00793BFF"/>
    <w:rsid w:val="00793C0E"/>
    <w:rsid w:val="007A4428"/>
    <w:rsid w:val="007A4A43"/>
    <w:rsid w:val="007A684F"/>
    <w:rsid w:val="007A7D69"/>
    <w:rsid w:val="007A7E93"/>
    <w:rsid w:val="007B55E0"/>
    <w:rsid w:val="007B78B9"/>
    <w:rsid w:val="007B796E"/>
    <w:rsid w:val="007C04F4"/>
    <w:rsid w:val="007C2B03"/>
    <w:rsid w:val="007C3B5B"/>
    <w:rsid w:val="007C5EE3"/>
    <w:rsid w:val="007C73F9"/>
    <w:rsid w:val="007D1D7F"/>
    <w:rsid w:val="007D325B"/>
    <w:rsid w:val="007D3C9D"/>
    <w:rsid w:val="007D662F"/>
    <w:rsid w:val="007D6905"/>
    <w:rsid w:val="007E1E05"/>
    <w:rsid w:val="007E2BA4"/>
    <w:rsid w:val="007E512D"/>
    <w:rsid w:val="007E6149"/>
    <w:rsid w:val="007F0FE7"/>
    <w:rsid w:val="007F3123"/>
    <w:rsid w:val="007F5A46"/>
    <w:rsid w:val="007F5CF7"/>
    <w:rsid w:val="007F62C0"/>
    <w:rsid w:val="00802159"/>
    <w:rsid w:val="00806E76"/>
    <w:rsid w:val="0081336E"/>
    <w:rsid w:val="00813C7B"/>
    <w:rsid w:val="00814F8A"/>
    <w:rsid w:val="0081503D"/>
    <w:rsid w:val="00815B63"/>
    <w:rsid w:val="00815B8F"/>
    <w:rsid w:val="00817BED"/>
    <w:rsid w:val="00817C21"/>
    <w:rsid w:val="008236F9"/>
    <w:rsid w:val="0082520E"/>
    <w:rsid w:val="00825EAD"/>
    <w:rsid w:val="00827812"/>
    <w:rsid w:val="00827FE7"/>
    <w:rsid w:val="00830589"/>
    <w:rsid w:val="00834B59"/>
    <w:rsid w:val="00847615"/>
    <w:rsid w:val="0085019A"/>
    <w:rsid w:val="008560E8"/>
    <w:rsid w:val="00856F5F"/>
    <w:rsid w:val="0086031D"/>
    <w:rsid w:val="00860A1F"/>
    <w:rsid w:val="00861DAD"/>
    <w:rsid w:val="00863CE0"/>
    <w:rsid w:val="008644FA"/>
    <w:rsid w:val="008648CD"/>
    <w:rsid w:val="0086677C"/>
    <w:rsid w:val="00870103"/>
    <w:rsid w:val="00870ED9"/>
    <w:rsid w:val="008722A1"/>
    <w:rsid w:val="008760A3"/>
    <w:rsid w:val="00881329"/>
    <w:rsid w:val="00881E20"/>
    <w:rsid w:val="00883C6C"/>
    <w:rsid w:val="00890182"/>
    <w:rsid w:val="008914DA"/>
    <w:rsid w:val="00892252"/>
    <w:rsid w:val="008A4678"/>
    <w:rsid w:val="008A4CFB"/>
    <w:rsid w:val="008A536C"/>
    <w:rsid w:val="008B3441"/>
    <w:rsid w:val="008B3E4E"/>
    <w:rsid w:val="008B562B"/>
    <w:rsid w:val="008B5D3B"/>
    <w:rsid w:val="008B6D52"/>
    <w:rsid w:val="008B7367"/>
    <w:rsid w:val="008C1663"/>
    <w:rsid w:val="008C214F"/>
    <w:rsid w:val="008C3229"/>
    <w:rsid w:val="008C4060"/>
    <w:rsid w:val="008C4524"/>
    <w:rsid w:val="008D0016"/>
    <w:rsid w:val="008D0C4D"/>
    <w:rsid w:val="008D26AC"/>
    <w:rsid w:val="008D5F14"/>
    <w:rsid w:val="008D7680"/>
    <w:rsid w:val="008E0248"/>
    <w:rsid w:val="008E2CCB"/>
    <w:rsid w:val="008E449E"/>
    <w:rsid w:val="008E6C60"/>
    <w:rsid w:val="008F2AEE"/>
    <w:rsid w:val="008F55B7"/>
    <w:rsid w:val="008F76C8"/>
    <w:rsid w:val="00906AE7"/>
    <w:rsid w:val="00911B34"/>
    <w:rsid w:val="00914EC9"/>
    <w:rsid w:val="009158F5"/>
    <w:rsid w:val="009261F4"/>
    <w:rsid w:val="0092685C"/>
    <w:rsid w:val="00930075"/>
    <w:rsid w:val="00934390"/>
    <w:rsid w:val="00934B08"/>
    <w:rsid w:val="00937AFC"/>
    <w:rsid w:val="0094193A"/>
    <w:rsid w:val="00942967"/>
    <w:rsid w:val="00943DA4"/>
    <w:rsid w:val="00953129"/>
    <w:rsid w:val="00953609"/>
    <w:rsid w:val="00956249"/>
    <w:rsid w:val="00964635"/>
    <w:rsid w:val="00971006"/>
    <w:rsid w:val="009715BD"/>
    <w:rsid w:val="00972744"/>
    <w:rsid w:val="00973102"/>
    <w:rsid w:val="00977045"/>
    <w:rsid w:val="00977B69"/>
    <w:rsid w:val="00977C50"/>
    <w:rsid w:val="00977E0E"/>
    <w:rsid w:val="009810B8"/>
    <w:rsid w:val="00982A79"/>
    <w:rsid w:val="00985C73"/>
    <w:rsid w:val="00986DC1"/>
    <w:rsid w:val="00990271"/>
    <w:rsid w:val="00995ECA"/>
    <w:rsid w:val="009A06BE"/>
    <w:rsid w:val="009A078C"/>
    <w:rsid w:val="009A09D8"/>
    <w:rsid w:val="009A0A1A"/>
    <w:rsid w:val="009A297F"/>
    <w:rsid w:val="009A40BE"/>
    <w:rsid w:val="009A4414"/>
    <w:rsid w:val="009A4631"/>
    <w:rsid w:val="009B279E"/>
    <w:rsid w:val="009B37A3"/>
    <w:rsid w:val="009B4659"/>
    <w:rsid w:val="009B68F9"/>
    <w:rsid w:val="009C0478"/>
    <w:rsid w:val="009C2FF7"/>
    <w:rsid w:val="009C7480"/>
    <w:rsid w:val="009E3567"/>
    <w:rsid w:val="009F66C9"/>
    <w:rsid w:val="009F7048"/>
    <w:rsid w:val="009F72E5"/>
    <w:rsid w:val="00A01430"/>
    <w:rsid w:val="00A02717"/>
    <w:rsid w:val="00A04478"/>
    <w:rsid w:val="00A06B05"/>
    <w:rsid w:val="00A10A77"/>
    <w:rsid w:val="00A117CB"/>
    <w:rsid w:val="00A12468"/>
    <w:rsid w:val="00A12EB7"/>
    <w:rsid w:val="00A1416D"/>
    <w:rsid w:val="00A17835"/>
    <w:rsid w:val="00A23800"/>
    <w:rsid w:val="00A249AF"/>
    <w:rsid w:val="00A24DC1"/>
    <w:rsid w:val="00A30014"/>
    <w:rsid w:val="00A3081E"/>
    <w:rsid w:val="00A31626"/>
    <w:rsid w:val="00A31C3C"/>
    <w:rsid w:val="00A33E2D"/>
    <w:rsid w:val="00A34345"/>
    <w:rsid w:val="00A34E77"/>
    <w:rsid w:val="00A35941"/>
    <w:rsid w:val="00A412B4"/>
    <w:rsid w:val="00A417A1"/>
    <w:rsid w:val="00A4190C"/>
    <w:rsid w:val="00A4200E"/>
    <w:rsid w:val="00A42B20"/>
    <w:rsid w:val="00A5421C"/>
    <w:rsid w:val="00A5512E"/>
    <w:rsid w:val="00A622FF"/>
    <w:rsid w:val="00A63B72"/>
    <w:rsid w:val="00A64C61"/>
    <w:rsid w:val="00A65020"/>
    <w:rsid w:val="00A70172"/>
    <w:rsid w:val="00A7172A"/>
    <w:rsid w:val="00A741B5"/>
    <w:rsid w:val="00A75944"/>
    <w:rsid w:val="00A760C7"/>
    <w:rsid w:val="00A81605"/>
    <w:rsid w:val="00A84551"/>
    <w:rsid w:val="00A85A98"/>
    <w:rsid w:val="00A876B0"/>
    <w:rsid w:val="00A91534"/>
    <w:rsid w:val="00A92A70"/>
    <w:rsid w:val="00A95629"/>
    <w:rsid w:val="00A9692C"/>
    <w:rsid w:val="00A97C7D"/>
    <w:rsid w:val="00AA45B4"/>
    <w:rsid w:val="00AA50C6"/>
    <w:rsid w:val="00AA5CDF"/>
    <w:rsid w:val="00AB05BC"/>
    <w:rsid w:val="00AB0AE5"/>
    <w:rsid w:val="00AB28EA"/>
    <w:rsid w:val="00AB5917"/>
    <w:rsid w:val="00AB61A3"/>
    <w:rsid w:val="00AC14E9"/>
    <w:rsid w:val="00AC4465"/>
    <w:rsid w:val="00AC6769"/>
    <w:rsid w:val="00AD1983"/>
    <w:rsid w:val="00AD36DB"/>
    <w:rsid w:val="00AD3AC3"/>
    <w:rsid w:val="00AD45A8"/>
    <w:rsid w:val="00AD62EA"/>
    <w:rsid w:val="00AE013E"/>
    <w:rsid w:val="00AE323A"/>
    <w:rsid w:val="00AE4336"/>
    <w:rsid w:val="00AF35AB"/>
    <w:rsid w:val="00AF3C52"/>
    <w:rsid w:val="00B001EF"/>
    <w:rsid w:val="00B00C06"/>
    <w:rsid w:val="00B0411B"/>
    <w:rsid w:val="00B048D4"/>
    <w:rsid w:val="00B05896"/>
    <w:rsid w:val="00B06247"/>
    <w:rsid w:val="00B06F99"/>
    <w:rsid w:val="00B07BDC"/>
    <w:rsid w:val="00B112AA"/>
    <w:rsid w:val="00B15FE5"/>
    <w:rsid w:val="00B40047"/>
    <w:rsid w:val="00B423B3"/>
    <w:rsid w:val="00B45071"/>
    <w:rsid w:val="00B454C0"/>
    <w:rsid w:val="00B4570F"/>
    <w:rsid w:val="00B5254A"/>
    <w:rsid w:val="00B529E2"/>
    <w:rsid w:val="00B545B0"/>
    <w:rsid w:val="00B55ACA"/>
    <w:rsid w:val="00B56FAA"/>
    <w:rsid w:val="00B611F2"/>
    <w:rsid w:val="00B61705"/>
    <w:rsid w:val="00B62870"/>
    <w:rsid w:val="00B64677"/>
    <w:rsid w:val="00B66112"/>
    <w:rsid w:val="00B70620"/>
    <w:rsid w:val="00B715E6"/>
    <w:rsid w:val="00B7314F"/>
    <w:rsid w:val="00B73C03"/>
    <w:rsid w:val="00B74C3B"/>
    <w:rsid w:val="00B74F50"/>
    <w:rsid w:val="00B77927"/>
    <w:rsid w:val="00B80674"/>
    <w:rsid w:val="00B81392"/>
    <w:rsid w:val="00B81687"/>
    <w:rsid w:val="00B8176C"/>
    <w:rsid w:val="00B858B0"/>
    <w:rsid w:val="00B93C1E"/>
    <w:rsid w:val="00B96143"/>
    <w:rsid w:val="00BA0DA0"/>
    <w:rsid w:val="00BA2021"/>
    <w:rsid w:val="00BA4D89"/>
    <w:rsid w:val="00BB0037"/>
    <w:rsid w:val="00BB1DE4"/>
    <w:rsid w:val="00BB27E5"/>
    <w:rsid w:val="00BB5504"/>
    <w:rsid w:val="00BB5589"/>
    <w:rsid w:val="00BC4095"/>
    <w:rsid w:val="00BC5A05"/>
    <w:rsid w:val="00BC61C1"/>
    <w:rsid w:val="00BD0CDA"/>
    <w:rsid w:val="00BD14D6"/>
    <w:rsid w:val="00BD1B49"/>
    <w:rsid w:val="00BD2B45"/>
    <w:rsid w:val="00BD59F9"/>
    <w:rsid w:val="00BD6CF5"/>
    <w:rsid w:val="00BD732E"/>
    <w:rsid w:val="00BE0340"/>
    <w:rsid w:val="00BE17A2"/>
    <w:rsid w:val="00BE7CC1"/>
    <w:rsid w:val="00BF3EFC"/>
    <w:rsid w:val="00BF517D"/>
    <w:rsid w:val="00BF579B"/>
    <w:rsid w:val="00C00837"/>
    <w:rsid w:val="00C00D2E"/>
    <w:rsid w:val="00C01C21"/>
    <w:rsid w:val="00C04F05"/>
    <w:rsid w:val="00C14E1B"/>
    <w:rsid w:val="00C17D91"/>
    <w:rsid w:val="00C17F32"/>
    <w:rsid w:val="00C26005"/>
    <w:rsid w:val="00C305D1"/>
    <w:rsid w:val="00C30D82"/>
    <w:rsid w:val="00C311F8"/>
    <w:rsid w:val="00C32E5F"/>
    <w:rsid w:val="00C3373A"/>
    <w:rsid w:val="00C343E5"/>
    <w:rsid w:val="00C351A0"/>
    <w:rsid w:val="00C35435"/>
    <w:rsid w:val="00C37CB7"/>
    <w:rsid w:val="00C40B59"/>
    <w:rsid w:val="00C434B6"/>
    <w:rsid w:val="00C43ADD"/>
    <w:rsid w:val="00C442BA"/>
    <w:rsid w:val="00C4515B"/>
    <w:rsid w:val="00C53CDA"/>
    <w:rsid w:val="00C542C6"/>
    <w:rsid w:val="00C5441C"/>
    <w:rsid w:val="00C62063"/>
    <w:rsid w:val="00C620D5"/>
    <w:rsid w:val="00C638D3"/>
    <w:rsid w:val="00C6495B"/>
    <w:rsid w:val="00C64E0F"/>
    <w:rsid w:val="00C6612B"/>
    <w:rsid w:val="00C66B71"/>
    <w:rsid w:val="00C7173A"/>
    <w:rsid w:val="00C769D2"/>
    <w:rsid w:val="00C770DF"/>
    <w:rsid w:val="00C82893"/>
    <w:rsid w:val="00C830DB"/>
    <w:rsid w:val="00C86F1F"/>
    <w:rsid w:val="00C87408"/>
    <w:rsid w:val="00C9332F"/>
    <w:rsid w:val="00C93AF2"/>
    <w:rsid w:val="00C93E72"/>
    <w:rsid w:val="00C9612F"/>
    <w:rsid w:val="00CA4070"/>
    <w:rsid w:val="00CB0F22"/>
    <w:rsid w:val="00CB3FD5"/>
    <w:rsid w:val="00CC2008"/>
    <w:rsid w:val="00CC26D2"/>
    <w:rsid w:val="00CC369F"/>
    <w:rsid w:val="00CC594F"/>
    <w:rsid w:val="00CC636B"/>
    <w:rsid w:val="00CD6D88"/>
    <w:rsid w:val="00CE10DC"/>
    <w:rsid w:val="00CE2BB0"/>
    <w:rsid w:val="00CE38CF"/>
    <w:rsid w:val="00CE4AF3"/>
    <w:rsid w:val="00CE68B7"/>
    <w:rsid w:val="00CF062E"/>
    <w:rsid w:val="00CF29E6"/>
    <w:rsid w:val="00CF3F1C"/>
    <w:rsid w:val="00CF4894"/>
    <w:rsid w:val="00CF4C86"/>
    <w:rsid w:val="00D00B30"/>
    <w:rsid w:val="00D01018"/>
    <w:rsid w:val="00D0301E"/>
    <w:rsid w:val="00D05834"/>
    <w:rsid w:val="00D0728E"/>
    <w:rsid w:val="00D10DBB"/>
    <w:rsid w:val="00D130EC"/>
    <w:rsid w:val="00D15274"/>
    <w:rsid w:val="00D1795F"/>
    <w:rsid w:val="00D17C52"/>
    <w:rsid w:val="00D17F5D"/>
    <w:rsid w:val="00D21AD1"/>
    <w:rsid w:val="00D22D4E"/>
    <w:rsid w:val="00D22EB1"/>
    <w:rsid w:val="00D2402B"/>
    <w:rsid w:val="00D27231"/>
    <w:rsid w:val="00D27D26"/>
    <w:rsid w:val="00D328A6"/>
    <w:rsid w:val="00D33FD4"/>
    <w:rsid w:val="00D37031"/>
    <w:rsid w:val="00D37794"/>
    <w:rsid w:val="00D40003"/>
    <w:rsid w:val="00D4098C"/>
    <w:rsid w:val="00D409CE"/>
    <w:rsid w:val="00D43091"/>
    <w:rsid w:val="00D434B8"/>
    <w:rsid w:val="00D47C55"/>
    <w:rsid w:val="00D52D29"/>
    <w:rsid w:val="00D53827"/>
    <w:rsid w:val="00D5385E"/>
    <w:rsid w:val="00D56267"/>
    <w:rsid w:val="00D61FC3"/>
    <w:rsid w:val="00D63108"/>
    <w:rsid w:val="00D63524"/>
    <w:rsid w:val="00D657A7"/>
    <w:rsid w:val="00D709CD"/>
    <w:rsid w:val="00D77992"/>
    <w:rsid w:val="00D80EF8"/>
    <w:rsid w:val="00D80F8E"/>
    <w:rsid w:val="00D83C87"/>
    <w:rsid w:val="00D85D27"/>
    <w:rsid w:val="00D86045"/>
    <w:rsid w:val="00D86C7E"/>
    <w:rsid w:val="00D87528"/>
    <w:rsid w:val="00D87A35"/>
    <w:rsid w:val="00D90FB6"/>
    <w:rsid w:val="00D946E7"/>
    <w:rsid w:val="00D94DFA"/>
    <w:rsid w:val="00D97D5F"/>
    <w:rsid w:val="00DA2625"/>
    <w:rsid w:val="00DA2B5C"/>
    <w:rsid w:val="00DA7ABA"/>
    <w:rsid w:val="00DB1E63"/>
    <w:rsid w:val="00DB5A9F"/>
    <w:rsid w:val="00DC04A3"/>
    <w:rsid w:val="00DC09D8"/>
    <w:rsid w:val="00DC44B4"/>
    <w:rsid w:val="00DC6362"/>
    <w:rsid w:val="00DC733E"/>
    <w:rsid w:val="00DC7CFD"/>
    <w:rsid w:val="00DD1D25"/>
    <w:rsid w:val="00DD4C35"/>
    <w:rsid w:val="00DD508A"/>
    <w:rsid w:val="00DD7C99"/>
    <w:rsid w:val="00DE2835"/>
    <w:rsid w:val="00DF32EC"/>
    <w:rsid w:val="00DF4FB7"/>
    <w:rsid w:val="00DF5032"/>
    <w:rsid w:val="00DF571D"/>
    <w:rsid w:val="00DF5FA9"/>
    <w:rsid w:val="00E0053D"/>
    <w:rsid w:val="00E02C93"/>
    <w:rsid w:val="00E043F4"/>
    <w:rsid w:val="00E11A46"/>
    <w:rsid w:val="00E11DF7"/>
    <w:rsid w:val="00E12624"/>
    <w:rsid w:val="00E141B3"/>
    <w:rsid w:val="00E17974"/>
    <w:rsid w:val="00E20526"/>
    <w:rsid w:val="00E31BFB"/>
    <w:rsid w:val="00E35197"/>
    <w:rsid w:val="00E369F2"/>
    <w:rsid w:val="00E37983"/>
    <w:rsid w:val="00E405C0"/>
    <w:rsid w:val="00E408FD"/>
    <w:rsid w:val="00E437E9"/>
    <w:rsid w:val="00E478AE"/>
    <w:rsid w:val="00E5218D"/>
    <w:rsid w:val="00E535AE"/>
    <w:rsid w:val="00E54C31"/>
    <w:rsid w:val="00E5546B"/>
    <w:rsid w:val="00E60E29"/>
    <w:rsid w:val="00E6166C"/>
    <w:rsid w:val="00E62353"/>
    <w:rsid w:val="00E6426F"/>
    <w:rsid w:val="00E67640"/>
    <w:rsid w:val="00E677F5"/>
    <w:rsid w:val="00E74AB5"/>
    <w:rsid w:val="00E75041"/>
    <w:rsid w:val="00E77866"/>
    <w:rsid w:val="00E81619"/>
    <w:rsid w:val="00E82623"/>
    <w:rsid w:val="00E90DE9"/>
    <w:rsid w:val="00E91924"/>
    <w:rsid w:val="00E93CDD"/>
    <w:rsid w:val="00E94283"/>
    <w:rsid w:val="00EA6723"/>
    <w:rsid w:val="00EB1EDA"/>
    <w:rsid w:val="00EB37B0"/>
    <w:rsid w:val="00EB4937"/>
    <w:rsid w:val="00EB599F"/>
    <w:rsid w:val="00EC0547"/>
    <w:rsid w:val="00EC0DDE"/>
    <w:rsid w:val="00EC1C92"/>
    <w:rsid w:val="00EC3ECF"/>
    <w:rsid w:val="00EC4218"/>
    <w:rsid w:val="00ED0A22"/>
    <w:rsid w:val="00ED7094"/>
    <w:rsid w:val="00EE13D6"/>
    <w:rsid w:val="00EE240D"/>
    <w:rsid w:val="00EE3CAF"/>
    <w:rsid w:val="00EE7207"/>
    <w:rsid w:val="00EE7F38"/>
    <w:rsid w:val="00EF23BC"/>
    <w:rsid w:val="00EF6A13"/>
    <w:rsid w:val="00EF71B9"/>
    <w:rsid w:val="00F0145D"/>
    <w:rsid w:val="00F02C25"/>
    <w:rsid w:val="00F043CF"/>
    <w:rsid w:val="00F059B7"/>
    <w:rsid w:val="00F0638A"/>
    <w:rsid w:val="00F113F9"/>
    <w:rsid w:val="00F171BC"/>
    <w:rsid w:val="00F208D1"/>
    <w:rsid w:val="00F20A14"/>
    <w:rsid w:val="00F22215"/>
    <w:rsid w:val="00F31641"/>
    <w:rsid w:val="00F31BE3"/>
    <w:rsid w:val="00F32A7F"/>
    <w:rsid w:val="00F353EE"/>
    <w:rsid w:val="00F42A36"/>
    <w:rsid w:val="00F4378F"/>
    <w:rsid w:val="00F52821"/>
    <w:rsid w:val="00F63681"/>
    <w:rsid w:val="00F6678A"/>
    <w:rsid w:val="00F72B33"/>
    <w:rsid w:val="00F755D8"/>
    <w:rsid w:val="00F76F91"/>
    <w:rsid w:val="00F809C6"/>
    <w:rsid w:val="00F82322"/>
    <w:rsid w:val="00F830BD"/>
    <w:rsid w:val="00F843F3"/>
    <w:rsid w:val="00F84A1F"/>
    <w:rsid w:val="00F9065B"/>
    <w:rsid w:val="00F93351"/>
    <w:rsid w:val="00F965F4"/>
    <w:rsid w:val="00F96974"/>
    <w:rsid w:val="00F96CB9"/>
    <w:rsid w:val="00FA0F24"/>
    <w:rsid w:val="00FA152E"/>
    <w:rsid w:val="00FA3C8B"/>
    <w:rsid w:val="00FB0594"/>
    <w:rsid w:val="00FB3348"/>
    <w:rsid w:val="00FB73B9"/>
    <w:rsid w:val="00FC30F3"/>
    <w:rsid w:val="00FC5CC2"/>
    <w:rsid w:val="00FD2F4F"/>
    <w:rsid w:val="00FE006D"/>
    <w:rsid w:val="00FE1E79"/>
    <w:rsid w:val="00FE211D"/>
    <w:rsid w:val="00FE2A69"/>
    <w:rsid w:val="00FE464B"/>
    <w:rsid w:val="00FE486A"/>
    <w:rsid w:val="00FE774E"/>
    <w:rsid w:val="00FF1C40"/>
    <w:rsid w:val="00FF4366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3206"/>
  <w15:docId w15:val="{3F7F722B-02AD-4467-87B8-206752E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4F4B"/>
  </w:style>
  <w:style w:type="paragraph" w:styleId="a4">
    <w:name w:val="header"/>
    <w:basedOn w:val="a"/>
    <w:link w:val="a5"/>
    <w:uiPriority w:val="99"/>
    <w:unhideWhenUsed/>
    <w:rsid w:val="00DB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E63"/>
  </w:style>
  <w:style w:type="paragraph" w:styleId="a6">
    <w:name w:val="footer"/>
    <w:basedOn w:val="a"/>
    <w:link w:val="a7"/>
    <w:uiPriority w:val="99"/>
    <w:unhideWhenUsed/>
    <w:rsid w:val="00DB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://86ds6-nyagan.edusite.ru/images/kniga2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509F-7EFA-421E-A6DD-964699BA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2021-12-01T09:52:00Z</dcterms:created>
  <dcterms:modified xsi:type="dcterms:W3CDTF">2021-12-01T09:52:00Z</dcterms:modified>
</cp:coreProperties>
</file>